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241AF" w14:textId="33718D5D" w:rsidR="0006664A" w:rsidRDefault="0006664A" w:rsidP="00A9473F">
      <w:pPr>
        <w:jc w:val="center"/>
        <w:rPr>
          <w:rFonts w:ascii="Times New Roman" w:hAnsi="Times New Roman" w:cs="Times New Roman"/>
          <w:noProof/>
          <w:sz w:val="24"/>
          <w:szCs w:val="24"/>
          <w:lang w:eastAsia="en-GB"/>
        </w:rPr>
      </w:pPr>
    </w:p>
    <w:p w14:paraId="1EF6A852" w14:textId="77777777" w:rsidR="0006664A" w:rsidRDefault="0006664A" w:rsidP="00A9473F">
      <w:pPr>
        <w:jc w:val="center"/>
        <w:rPr>
          <w:rFonts w:ascii="Times New Roman" w:hAnsi="Times New Roman" w:cs="Times New Roman"/>
          <w:noProof/>
          <w:sz w:val="24"/>
          <w:szCs w:val="24"/>
          <w:lang w:eastAsia="en-GB"/>
        </w:rPr>
      </w:pPr>
    </w:p>
    <w:p w14:paraId="151723B2" w14:textId="77777777" w:rsidR="0006664A" w:rsidRDefault="0006664A" w:rsidP="008E208A">
      <w:pPr>
        <w:rPr>
          <w:b/>
          <w:sz w:val="24"/>
          <w:szCs w:val="24"/>
          <w:u w:val="single"/>
        </w:rPr>
      </w:pPr>
    </w:p>
    <w:p w14:paraId="174F8117" w14:textId="1633144A" w:rsidR="008E208A" w:rsidRPr="00310526" w:rsidRDefault="008E208A" w:rsidP="008E208A">
      <w:pPr>
        <w:pStyle w:val="3Policytitle"/>
        <w:jc w:val="center"/>
        <w:rPr>
          <w:lang w:val="en-GB"/>
        </w:rPr>
      </w:pPr>
      <w:r>
        <w:rPr>
          <w:lang w:val="en-GB"/>
        </w:rPr>
        <w:t>Helpers in school</w:t>
      </w:r>
      <w:r w:rsidRPr="00310526">
        <w:rPr>
          <w:lang w:val="en-GB"/>
        </w:rPr>
        <w:t xml:space="preserve"> policy</w:t>
      </w:r>
    </w:p>
    <w:p w14:paraId="125C6959" w14:textId="77777777" w:rsidR="0006664A" w:rsidRDefault="0006664A" w:rsidP="00A9473F">
      <w:pPr>
        <w:jc w:val="center"/>
        <w:rPr>
          <w:b/>
          <w:sz w:val="24"/>
          <w:szCs w:val="24"/>
          <w:u w:val="single"/>
        </w:rPr>
      </w:pPr>
    </w:p>
    <w:p w14:paraId="4C132C7C" w14:textId="77777777" w:rsidR="0006664A" w:rsidRDefault="0006664A" w:rsidP="00A9473F">
      <w:pPr>
        <w:jc w:val="center"/>
        <w:rPr>
          <w:b/>
          <w:sz w:val="24"/>
          <w:szCs w:val="24"/>
          <w:u w:val="single"/>
        </w:rPr>
      </w:pPr>
    </w:p>
    <w:p w14:paraId="548EAE1F" w14:textId="77777777" w:rsidR="0006664A" w:rsidRDefault="0006664A" w:rsidP="00A9473F">
      <w:pPr>
        <w:jc w:val="center"/>
        <w:rPr>
          <w:b/>
          <w:sz w:val="24"/>
          <w:szCs w:val="24"/>
          <w:u w:val="single"/>
        </w:rPr>
      </w:pPr>
    </w:p>
    <w:p w14:paraId="2B3AA85B" w14:textId="39A46715" w:rsidR="0006664A" w:rsidRDefault="0006664A" w:rsidP="008E208A">
      <w:pPr>
        <w:rPr>
          <w:b/>
          <w:sz w:val="24"/>
          <w:szCs w:val="24"/>
          <w:u w:val="single"/>
        </w:rPr>
      </w:pPr>
    </w:p>
    <w:p w14:paraId="768EDCC7" w14:textId="2648FA76" w:rsidR="0006664A" w:rsidRDefault="0006664A" w:rsidP="00A9473F">
      <w:pPr>
        <w:jc w:val="center"/>
        <w:rPr>
          <w:b/>
          <w:sz w:val="24"/>
          <w:szCs w:val="24"/>
          <w:u w:val="single"/>
        </w:rPr>
      </w:pPr>
      <w:r>
        <w:rPr>
          <w:rFonts w:ascii="Times New Roman" w:hAnsi="Times New Roman" w:cs="Times New Roman"/>
          <w:noProof/>
          <w:sz w:val="24"/>
          <w:szCs w:val="24"/>
          <w:lang w:eastAsia="en-GB"/>
        </w:rPr>
        <w:drawing>
          <wp:anchor distT="0" distB="0" distL="114300" distR="114300" simplePos="0" relativeHeight="251658752" behindDoc="0" locked="0" layoutInCell="1" allowOverlap="1" wp14:anchorId="56AA2B1E" wp14:editId="6083A173">
            <wp:simplePos x="0" y="0"/>
            <wp:positionH relativeFrom="margin">
              <wp:posOffset>768350</wp:posOffset>
            </wp:positionH>
            <wp:positionV relativeFrom="paragraph">
              <wp:posOffset>145415</wp:posOffset>
            </wp:positionV>
            <wp:extent cx="3977640" cy="3230880"/>
            <wp:effectExtent l="0" t="0" r="381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7640" cy="323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9612B2" w14:textId="77777777" w:rsidR="0006664A" w:rsidRDefault="0006664A" w:rsidP="00A9473F">
      <w:pPr>
        <w:jc w:val="center"/>
        <w:rPr>
          <w:b/>
          <w:sz w:val="24"/>
          <w:szCs w:val="24"/>
          <w:u w:val="single"/>
        </w:rPr>
      </w:pPr>
    </w:p>
    <w:p w14:paraId="48F78AA7" w14:textId="77777777" w:rsidR="0006664A" w:rsidRDefault="0006664A" w:rsidP="00A9473F">
      <w:pPr>
        <w:jc w:val="center"/>
        <w:rPr>
          <w:b/>
          <w:sz w:val="24"/>
          <w:szCs w:val="24"/>
          <w:u w:val="single"/>
        </w:rPr>
      </w:pPr>
    </w:p>
    <w:p w14:paraId="19FB22CB" w14:textId="77777777" w:rsidR="0006664A" w:rsidRDefault="0006664A" w:rsidP="00A9473F">
      <w:pPr>
        <w:jc w:val="center"/>
        <w:rPr>
          <w:b/>
          <w:sz w:val="24"/>
          <w:szCs w:val="24"/>
          <w:u w:val="single"/>
        </w:rPr>
      </w:pPr>
    </w:p>
    <w:p w14:paraId="0F841025" w14:textId="77777777" w:rsidR="0006664A" w:rsidRDefault="0006664A" w:rsidP="00A9473F">
      <w:pPr>
        <w:jc w:val="center"/>
        <w:rPr>
          <w:b/>
          <w:sz w:val="24"/>
          <w:szCs w:val="24"/>
          <w:u w:val="single"/>
        </w:rPr>
      </w:pPr>
    </w:p>
    <w:p w14:paraId="46B5A5D3" w14:textId="77777777" w:rsidR="0006664A" w:rsidRDefault="0006664A" w:rsidP="00A9473F">
      <w:pPr>
        <w:jc w:val="center"/>
        <w:rPr>
          <w:b/>
          <w:sz w:val="24"/>
          <w:szCs w:val="24"/>
          <w:u w:val="single"/>
        </w:rPr>
      </w:pPr>
    </w:p>
    <w:p w14:paraId="4EC335BB" w14:textId="77777777" w:rsidR="0006664A" w:rsidRDefault="0006664A" w:rsidP="00A9473F">
      <w:pPr>
        <w:jc w:val="center"/>
        <w:rPr>
          <w:b/>
          <w:sz w:val="24"/>
          <w:szCs w:val="24"/>
          <w:u w:val="single"/>
        </w:rPr>
      </w:pPr>
    </w:p>
    <w:p w14:paraId="08F94F53" w14:textId="77777777" w:rsidR="0006664A" w:rsidRDefault="0006664A" w:rsidP="00A9473F">
      <w:pPr>
        <w:jc w:val="center"/>
        <w:rPr>
          <w:b/>
          <w:sz w:val="24"/>
          <w:szCs w:val="24"/>
          <w:u w:val="single"/>
        </w:rPr>
      </w:pPr>
    </w:p>
    <w:p w14:paraId="38D8A3B0" w14:textId="77777777" w:rsidR="0006664A" w:rsidRDefault="0006664A" w:rsidP="00A9473F">
      <w:pPr>
        <w:jc w:val="center"/>
        <w:rPr>
          <w:b/>
          <w:sz w:val="24"/>
          <w:szCs w:val="24"/>
          <w:u w:val="single"/>
        </w:rPr>
      </w:pPr>
    </w:p>
    <w:p w14:paraId="7B82E620" w14:textId="77777777" w:rsidR="0006664A" w:rsidRDefault="0006664A" w:rsidP="00A9473F">
      <w:pPr>
        <w:jc w:val="center"/>
        <w:rPr>
          <w:b/>
          <w:sz w:val="24"/>
          <w:szCs w:val="24"/>
          <w:u w:val="single"/>
        </w:rPr>
      </w:pPr>
    </w:p>
    <w:p w14:paraId="49716D2F" w14:textId="77777777" w:rsidR="0006664A" w:rsidRDefault="0006664A" w:rsidP="00A9473F">
      <w:pPr>
        <w:jc w:val="center"/>
        <w:rPr>
          <w:b/>
          <w:sz w:val="24"/>
          <w:szCs w:val="24"/>
          <w:u w:val="single"/>
        </w:rPr>
      </w:pPr>
    </w:p>
    <w:p w14:paraId="1EB2783A" w14:textId="77777777" w:rsidR="0006664A" w:rsidRDefault="0006664A" w:rsidP="00A9473F">
      <w:pPr>
        <w:jc w:val="center"/>
        <w:rPr>
          <w:b/>
          <w:sz w:val="24"/>
          <w:szCs w:val="24"/>
          <w:u w:val="single"/>
        </w:rPr>
      </w:pPr>
    </w:p>
    <w:p w14:paraId="05D01D82" w14:textId="77777777" w:rsidR="0006664A" w:rsidRDefault="0006664A" w:rsidP="00A9473F">
      <w:pPr>
        <w:jc w:val="center"/>
        <w:rPr>
          <w:b/>
          <w:sz w:val="24"/>
          <w:szCs w:val="24"/>
          <w:u w:val="single"/>
        </w:rPr>
      </w:pPr>
    </w:p>
    <w:p w14:paraId="12D304B7" w14:textId="77777777" w:rsidR="0006664A" w:rsidRDefault="0006664A" w:rsidP="00A9473F">
      <w:pPr>
        <w:jc w:val="center"/>
        <w:rPr>
          <w:b/>
          <w:sz w:val="24"/>
          <w:szCs w:val="24"/>
          <w:u w:val="single"/>
        </w:rPr>
      </w:pPr>
    </w:p>
    <w:p w14:paraId="420245F8" w14:textId="77777777" w:rsidR="0006664A" w:rsidRDefault="0006664A" w:rsidP="00A9473F">
      <w:pPr>
        <w:jc w:val="center"/>
        <w:rPr>
          <w:b/>
          <w:sz w:val="24"/>
          <w:szCs w:val="24"/>
          <w:u w:val="single"/>
        </w:rPr>
      </w:pPr>
    </w:p>
    <w:p w14:paraId="05D3A4A7" w14:textId="77777777" w:rsidR="008E208A" w:rsidRDefault="008E208A" w:rsidP="00A9473F">
      <w:pPr>
        <w:jc w:val="center"/>
        <w:rPr>
          <w:b/>
          <w:sz w:val="24"/>
          <w:szCs w:val="24"/>
          <w:u w:val="single"/>
        </w:rPr>
      </w:pPr>
    </w:p>
    <w:p w14:paraId="0ACFCC1B" w14:textId="77777777" w:rsidR="008E208A" w:rsidRDefault="008E208A" w:rsidP="00343EB5">
      <w:pPr>
        <w:rPr>
          <w:b/>
          <w:sz w:val="24"/>
          <w:szCs w:val="24"/>
          <w:u w:val="single"/>
        </w:rPr>
      </w:pPr>
    </w:p>
    <w:p w14:paraId="3DF20F3D" w14:textId="405B54C4" w:rsidR="00343EB5" w:rsidRPr="002870E6" w:rsidRDefault="00343EB5" w:rsidP="00343EB5">
      <w:pPr>
        <w:rPr>
          <w:rFonts w:cs="Arial"/>
          <w:sz w:val="24"/>
          <w:szCs w:val="24"/>
        </w:rPr>
      </w:pPr>
      <w:r w:rsidRPr="002870E6">
        <w:rPr>
          <w:rFonts w:cs="Arial"/>
          <w:sz w:val="24"/>
          <w:szCs w:val="24"/>
        </w:rPr>
        <w:lastRenderedPageBreak/>
        <w:t xml:space="preserve">At Greenfields Community Primary </w:t>
      </w:r>
      <w:r w:rsidR="00CA1D95" w:rsidRPr="002870E6">
        <w:rPr>
          <w:rFonts w:cs="Arial"/>
          <w:sz w:val="24"/>
          <w:szCs w:val="24"/>
        </w:rPr>
        <w:t>School,</w:t>
      </w:r>
      <w:r w:rsidRPr="002870E6">
        <w:rPr>
          <w:rFonts w:cs="Arial"/>
          <w:sz w:val="24"/>
          <w:szCs w:val="24"/>
        </w:rPr>
        <w:t xml:space="preserve"> we welcome volunteer helpers</w:t>
      </w:r>
      <w:r w:rsidR="00CA1D95">
        <w:rPr>
          <w:rFonts w:cs="Arial"/>
          <w:sz w:val="24"/>
          <w:szCs w:val="24"/>
        </w:rPr>
        <w:t xml:space="preserve"> and are keen to support any training/courses volunteers are undertaking if possible</w:t>
      </w:r>
      <w:r w:rsidRPr="002870E6">
        <w:rPr>
          <w:rFonts w:cs="Arial"/>
          <w:sz w:val="24"/>
          <w:szCs w:val="24"/>
        </w:rPr>
        <w:t>.</w:t>
      </w:r>
      <w:r w:rsidR="00CA1D95">
        <w:rPr>
          <w:rFonts w:cs="Arial"/>
          <w:sz w:val="24"/>
          <w:szCs w:val="24"/>
        </w:rPr>
        <w:t xml:space="preserve"> </w:t>
      </w:r>
      <w:r w:rsidRPr="002870E6">
        <w:rPr>
          <w:rFonts w:cs="Arial"/>
          <w:sz w:val="24"/>
          <w:szCs w:val="24"/>
        </w:rPr>
        <w:t xml:space="preserve"> Volunteers are a valuable resource and can also give volunteers insight into practical ways to help their own children. </w:t>
      </w:r>
      <w:r w:rsidR="00CA1D95">
        <w:rPr>
          <w:rFonts w:cs="Arial"/>
          <w:sz w:val="24"/>
          <w:szCs w:val="24"/>
        </w:rPr>
        <w:t xml:space="preserve"> </w:t>
      </w:r>
    </w:p>
    <w:p w14:paraId="0A3F7427" w14:textId="77777777" w:rsidR="00343EB5" w:rsidRPr="002870E6" w:rsidRDefault="00343EB5" w:rsidP="00343EB5">
      <w:pPr>
        <w:rPr>
          <w:rFonts w:cs="Arial"/>
          <w:sz w:val="24"/>
          <w:szCs w:val="24"/>
        </w:rPr>
      </w:pPr>
      <w:r w:rsidRPr="002870E6">
        <w:rPr>
          <w:rFonts w:cs="Arial"/>
          <w:sz w:val="24"/>
          <w:szCs w:val="24"/>
        </w:rPr>
        <w:t>This policy refers to:</w:t>
      </w:r>
    </w:p>
    <w:p w14:paraId="3F57B03E" w14:textId="77777777" w:rsidR="00343EB5" w:rsidRPr="002870E6" w:rsidRDefault="00343EB5" w:rsidP="00343EB5">
      <w:pPr>
        <w:pStyle w:val="ListParagraph"/>
        <w:numPr>
          <w:ilvl w:val="0"/>
          <w:numId w:val="1"/>
        </w:numPr>
        <w:rPr>
          <w:rFonts w:cs="Arial"/>
          <w:sz w:val="24"/>
          <w:szCs w:val="24"/>
        </w:rPr>
      </w:pPr>
      <w:r w:rsidRPr="002870E6">
        <w:rPr>
          <w:rFonts w:cs="Arial"/>
          <w:sz w:val="24"/>
          <w:szCs w:val="24"/>
        </w:rPr>
        <w:t>Volunteers within school (main policy)</w:t>
      </w:r>
    </w:p>
    <w:p w14:paraId="22111D95" w14:textId="77777777" w:rsidR="00343EB5" w:rsidRPr="002870E6" w:rsidRDefault="00343EB5" w:rsidP="00343EB5">
      <w:pPr>
        <w:pStyle w:val="ListParagraph"/>
        <w:numPr>
          <w:ilvl w:val="0"/>
          <w:numId w:val="1"/>
        </w:numPr>
        <w:rPr>
          <w:rFonts w:cs="Arial"/>
          <w:sz w:val="24"/>
          <w:szCs w:val="24"/>
        </w:rPr>
      </w:pPr>
      <w:r w:rsidRPr="002870E6">
        <w:rPr>
          <w:rFonts w:cs="Arial"/>
          <w:sz w:val="24"/>
          <w:szCs w:val="24"/>
        </w:rPr>
        <w:t>Adult involvement on school trips (appendix 1)</w:t>
      </w:r>
    </w:p>
    <w:p w14:paraId="12BCD25C" w14:textId="77777777" w:rsidR="00343EB5" w:rsidRPr="002870E6" w:rsidRDefault="00343EB5" w:rsidP="006C5999">
      <w:pPr>
        <w:jc w:val="center"/>
        <w:rPr>
          <w:rFonts w:cs="Arial"/>
          <w:b/>
          <w:sz w:val="24"/>
          <w:szCs w:val="24"/>
          <w:u w:val="single"/>
        </w:rPr>
      </w:pPr>
      <w:r w:rsidRPr="002870E6">
        <w:rPr>
          <w:rFonts w:cs="Arial"/>
          <w:b/>
          <w:sz w:val="24"/>
          <w:szCs w:val="24"/>
          <w:u w:val="single"/>
        </w:rPr>
        <w:t>Volunteers within school</w:t>
      </w:r>
    </w:p>
    <w:p w14:paraId="2F784099" w14:textId="52055A5A" w:rsidR="006C5999" w:rsidRPr="002870E6" w:rsidRDefault="00343EB5" w:rsidP="00343EB5">
      <w:pPr>
        <w:rPr>
          <w:rFonts w:cs="Arial"/>
          <w:sz w:val="24"/>
          <w:szCs w:val="24"/>
        </w:rPr>
      </w:pPr>
      <w:r w:rsidRPr="002870E6">
        <w:rPr>
          <w:rFonts w:cs="Arial"/>
          <w:sz w:val="24"/>
          <w:szCs w:val="24"/>
        </w:rPr>
        <w:t xml:space="preserve">Anyone interested in becoming a volunteer within school should contact the </w:t>
      </w:r>
      <w:r w:rsidR="00332A6E">
        <w:rPr>
          <w:rFonts w:cs="Arial"/>
          <w:sz w:val="24"/>
          <w:szCs w:val="24"/>
        </w:rPr>
        <w:t>Head Teacher</w:t>
      </w:r>
      <w:r w:rsidR="009F343A">
        <w:rPr>
          <w:rFonts w:cs="Arial"/>
          <w:sz w:val="24"/>
          <w:szCs w:val="24"/>
        </w:rPr>
        <w:t xml:space="preserve"> or the school’s leadership team</w:t>
      </w:r>
      <w:r w:rsidR="00BC5FFF">
        <w:rPr>
          <w:rFonts w:cs="Arial"/>
          <w:sz w:val="24"/>
          <w:szCs w:val="24"/>
        </w:rPr>
        <w:t xml:space="preserve"> (SLT)</w:t>
      </w:r>
      <w:r w:rsidR="0029596C">
        <w:rPr>
          <w:rFonts w:cs="Arial"/>
          <w:sz w:val="24"/>
          <w:szCs w:val="24"/>
        </w:rPr>
        <w:t xml:space="preserve"> by filling in the online volunteer scheme form.</w:t>
      </w:r>
      <w:r w:rsidR="00BC5FFF">
        <w:rPr>
          <w:rFonts w:cs="Arial"/>
          <w:sz w:val="24"/>
          <w:szCs w:val="24"/>
        </w:rPr>
        <w:t xml:space="preserve"> </w:t>
      </w:r>
      <w:r w:rsidR="0029596C">
        <w:rPr>
          <w:rFonts w:cs="Arial"/>
          <w:sz w:val="24"/>
          <w:szCs w:val="24"/>
        </w:rPr>
        <w:t xml:space="preserve"> A</w:t>
      </w:r>
      <w:r w:rsidR="00BC5FFF">
        <w:rPr>
          <w:rFonts w:cs="Arial"/>
          <w:sz w:val="24"/>
          <w:szCs w:val="24"/>
        </w:rPr>
        <w:t>n initial meeting will b</w:t>
      </w:r>
      <w:r w:rsidR="0029596C">
        <w:rPr>
          <w:rFonts w:cs="Arial"/>
          <w:sz w:val="24"/>
          <w:szCs w:val="24"/>
        </w:rPr>
        <w:t xml:space="preserve">e offered, if SLT deem it appropriate, </w:t>
      </w:r>
      <w:r w:rsidR="00BC5FFF">
        <w:rPr>
          <w:rFonts w:cs="Arial"/>
          <w:sz w:val="24"/>
          <w:szCs w:val="24"/>
        </w:rPr>
        <w:t xml:space="preserve">to discuss the frequency and nature of work </w:t>
      </w:r>
      <w:r w:rsidR="0029596C">
        <w:rPr>
          <w:rFonts w:cs="Arial"/>
          <w:sz w:val="24"/>
          <w:szCs w:val="24"/>
        </w:rPr>
        <w:t xml:space="preserve">the volunteer is </w:t>
      </w:r>
      <w:r w:rsidR="00BC5FFF">
        <w:rPr>
          <w:rFonts w:cs="Arial"/>
          <w:sz w:val="24"/>
          <w:szCs w:val="24"/>
        </w:rPr>
        <w:t>offer</w:t>
      </w:r>
      <w:r w:rsidR="0029596C">
        <w:rPr>
          <w:rFonts w:cs="Arial"/>
          <w:sz w:val="24"/>
          <w:szCs w:val="24"/>
        </w:rPr>
        <w:t>ing</w:t>
      </w:r>
      <w:r w:rsidRPr="002870E6">
        <w:rPr>
          <w:rFonts w:cs="Arial"/>
          <w:sz w:val="24"/>
          <w:szCs w:val="24"/>
        </w:rPr>
        <w:t>.</w:t>
      </w:r>
      <w:r w:rsidR="00BC5FFF">
        <w:rPr>
          <w:rFonts w:cs="Arial"/>
          <w:sz w:val="24"/>
          <w:szCs w:val="24"/>
        </w:rPr>
        <w:t xml:space="preserve"> </w:t>
      </w:r>
      <w:r w:rsidRPr="002870E6">
        <w:rPr>
          <w:rFonts w:cs="Arial"/>
          <w:sz w:val="24"/>
          <w:szCs w:val="24"/>
        </w:rPr>
        <w:t xml:space="preserve"> </w:t>
      </w:r>
      <w:r w:rsidR="00BC5FFF">
        <w:rPr>
          <w:rFonts w:cs="Arial"/>
          <w:sz w:val="24"/>
          <w:szCs w:val="24"/>
        </w:rPr>
        <w:t>If SLT feel they can support the volunteer</w:t>
      </w:r>
      <w:r w:rsidR="00332A6E">
        <w:rPr>
          <w:rFonts w:cs="Arial"/>
          <w:sz w:val="24"/>
          <w:szCs w:val="24"/>
        </w:rPr>
        <w:t>,</w:t>
      </w:r>
      <w:r w:rsidR="00BC5FFF">
        <w:rPr>
          <w:rFonts w:cs="Arial"/>
          <w:sz w:val="24"/>
          <w:szCs w:val="24"/>
        </w:rPr>
        <w:t xml:space="preserve"> a follow up meeting will be arranged where expectations will be made clear and arrangements for a</w:t>
      </w:r>
      <w:r w:rsidRPr="002870E6">
        <w:rPr>
          <w:rFonts w:cs="Arial"/>
          <w:sz w:val="24"/>
          <w:szCs w:val="24"/>
        </w:rPr>
        <w:t xml:space="preserve"> DBS check </w:t>
      </w:r>
      <w:r w:rsidR="00BC5FFF">
        <w:rPr>
          <w:rFonts w:cs="Arial"/>
          <w:sz w:val="24"/>
          <w:szCs w:val="24"/>
        </w:rPr>
        <w:t>will be put into place</w:t>
      </w:r>
      <w:r w:rsidR="0029596C">
        <w:rPr>
          <w:rFonts w:cs="Arial"/>
          <w:sz w:val="24"/>
          <w:szCs w:val="24"/>
        </w:rPr>
        <w:t xml:space="preserve"> if required</w:t>
      </w:r>
      <w:r w:rsidR="00BC5FFF">
        <w:rPr>
          <w:rFonts w:cs="Arial"/>
          <w:sz w:val="24"/>
          <w:szCs w:val="24"/>
        </w:rPr>
        <w:t>.  Before starting any voluntary work at school, t</w:t>
      </w:r>
      <w:r w:rsidR="006C5999" w:rsidRPr="002870E6">
        <w:rPr>
          <w:rFonts w:cs="Arial"/>
          <w:sz w:val="24"/>
          <w:szCs w:val="24"/>
        </w:rPr>
        <w:t>he volunteer should be given an overview of key policies including:</w:t>
      </w:r>
    </w:p>
    <w:p w14:paraId="3352E867" w14:textId="77777777" w:rsidR="006C5999" w:rsidRPr="002870E6" w:rsidRDefault="006C5999" w:rsidP="006C5999">
      <w:pPr>
        <w:pStyle w:val="ListParagraph"/>
        <w:numPr>
          <w:ilvl w:val="0"/>
          <w:numId w:val="1"/>
        </w:numPr>
        <w:rPr>
          <w:rFonts w:cs="Arial"/>
          <w:sz w:val="24"/>
          <w:szCs w:val="24"/>
        </w:rPr>
      </w:pPr>
      <w:r w:rsidRPr="002870E6">
        <w:rPr>
          <w:rFonts w:cs="Arial"/>
          <w:sz w:val="24"/>
          <w:szCs w:val="24"/>
        </w:rPr>
        <w:t>Safeguarding (including use of images etc</w:t>
      </w:r>
      <w:r w:rsidR="009F343A">
        <w:rPr>
          <w:rFonts w:cs="Arial"/>
          <w:sz w:val="24"/>
          <w:szCs w:val="24"/>
        </w:rPr>
        <w:t>.</w:t>
      </w:r>
      <w:r w:rsidRPr="002870E6">
        <w:rPr>
          <w:rFonts w:cs="Arial"/>
          <w:sz w:val="24"/>
          <w:szCs w:val="24"/>
        </w:rPr>
        <w:t>)</w:t>
      </w:r>
    </w:p>
    <w:p w14:paraId="0EAA8173" w14:textId="77777777" w:rsidR="006C5999" w:rsidRPr="002870E6" w:rsidRDefault="006C5999" w:rsidP="006C5999">
      <w:pPr>
        <w:pStyle w:val="ListParagraph"/>
        <w:numPr>
          <w:ilvl w:val="0"/>
          <w:numId w:val="1"/>
        </w:numPr>
        <w:rPr>
          <w:rFonts w:cs="Arial"/>
          <w:sz w:val="24"/>
          <w:szCs w:val="24"/>
        </w:rPr>
      </w:pPr>
      <w:r w:rsidRPr="002870E6">
        <w:rPr>
          <w:rFonts w:cs="Arial"/>
          <w:sz w:val="24"/>
          <w:szCs w:val="24"/>
        </w:rPr>
        <w:t>Behaviour management</w:t>
      </w:r>
    </w:p>
    <w:p w14:paraId="3E34DDF0" w14:textId="10FBEB8F" w:rsidR="006C5999" w:rsidRPr="002870E6" w:rsidRDefault="006C5999" w:rsidP="006C5999">
      <w:pPr>
        <w:rPr>
          <w:rFonts w:cs="Arial"/>
          <w:sz w:val="24"/>
          <w:szCs w:val="24"/>
        </w:rPr>
      </w:pPr>
      <w:r w:rsidRPr="002870E6">
        <w:rPr>
          <w:rFonts w:cs="Arial"/>
          <w:sz w:val="24"/>
          <w:szCs w:val="24"/>
        </w:rPr>
        <w:t>The following guidance should also be followed by volunteers</w:t>
      </w:r>
      <w:r w:rsidR="005B2583" w:rsidRPr="002870E6">
        <w:rPr>
          <w:rFonts w:cs="Arial"/>
          <w:sz w:val="24"/>
          <w:szCs w:val="24"/>
        </w:rPr>
        <w:t xml:space="preserve">. </w:t>
      </w:r>
      <w:r w:rsidR="005B2583" w:rsidRPr="002870E6">
        <w:rPr>
          <w:rFonts w:cs="Arial"/>
          <w:b/>
          <w:sz w:val="24"/>
          <w:szCs w:val="24"/>
        </w:rPr>
        <w:t xml:space="preserve">A copy of this guidance should be given to volunteers and a signed copy </w:t>
      </w:r>
      <w:r w:rsidR="00BC5FFF">
        <w:rPr>
          <w:rFonts w:cs="Arial"/>
          <w:b/>
          <w:sz w:val="24"/>
          <w:szCs w:val="24"/>
        </w:rPr>
        <w:t xml:space="preserve">will </w:t>
      </w:r>
      <w:r w:rsidR="005B2583" w:rsidRPr="002870E6">
        <w:rPr>
          <w:rFonts w:cs="Arial"/>
          <w:b/>
          <w:sz w:val="24"/>
          <w:szCs w:val="24"/>
        </w:rPr>
        <w:t>be kept in school to demonstrate that the volunteer has understood the guidance</w:t>
      </w:r>
      <w:r w:rsidRPr="002870E6">
        <w:rPr>
          <w:rFonts w:cs="Arial"/>
          <w:sz w:val="24"/>
          <w:szCs w:val="24"/>
        </w:rPr>
        <w:t>:</w:t>
      </w:r>
    </w:p>
    <w:p w14:paraId="0D330CC5" w14:textId="77777777" w:rsidR="006C5999" w:rsidRPr="002870E6" w:rsidRDefault="006C5999" w:rsidP="006C5999">
      <w:pPr>
        <w:pStyle w:val="Heading2"/>
        <w:jc w:val="both"/>
        <w:rPr>
          <w:rFonts w:asciiTheme="minorHAnsi" w:hAnsiTheme="minorHAnsi" w:cs="Arial"/>
          <w:sz w:val="24"/>
        </w:rPr>
      </w:pPr>
      <w:r w:rsidRPr="002870E6">
        <w:rPr>
          <w:rFonts w:asciiTheme="minorHAnsi" w:hAnsiTheme="minorHAnsi" w:cs="Arial"/>
          <w:sz w:val="24"/>
        </w:rPr>
        <w:t>Confidentiality</w:t>
      </w:r>
    </w:p>
    <w:p w14:paraId="3CB4F0B9" w14:textId="7A537F07" w:rsidR="006C5999" w:rsidRPr="002870E6" w:rsidRDefault="006C5999" w:rsidP="006C5999">
      <w:pPr>
        <w:tabs>
          <w:tab w:val="left" w:pos="1152"/>
          <w:tab w:val="left" w:pos="4320"/>
          <w:tab w:val="left" w:pos="5472"/>
        </w:tabs>
        <w:jc w:val="both"/>
        <w:rPr>
          <w:rFonts w:cs="Arial"/>
          <w:sz w:val="24"/>
          <w:szCs w:val="24"/>
        </w:rPr>
      </w:pPr>
      <w:r w:rsidRPr="002870E6">
        <w:rPr>
          <w:rFonts w:cs="Arial"/>
          <w:sz w:val="24"/>
          <w:szCs w:val="24"/>
        </w:rPr>
        <w:t xml:space="preserve">Confidentiality is very </w:t>
      </w:r>
      <w:r w:rsidR="00075743" w:rsidRPr="002870E6">
        <w:rPr>
          <w:rFonts w:cs="Arial"/>
          <w:sz w:val="24"/>
          <w:szCs w:val="24"/>
        </w:rPr>
        <w:t>important,</w:t>
      </w:r>
      <w:r w:rsidRPr="002870E6">
        <w:rPr>
          <w:rFonts w:cs="Arial"/>
          <w:sz w:val="24"/>
          <w:szCs w:val="24"/>
        </w:rPr>
        <w:t xml:space="preserve"> and a high standard is expected of everyone working in the school. </w:t>
      </w:r>
      <w:r w:rsidR="00075743">
        <w:rPr>
          <w:rFonts w:cs="Arial"/>
          <w:sz w:val="24"/>
          <w:szCs w:val="24"/>
        </w:rPr>
        <w:t xml:space="preserve"> </w:t>
      </w:r>
      <w:r w:rsidRPr="002870E6">
        <w:rPr>
          <w:rFonts w:cs="Arial"/>
          <w:sz w:val="24"/>
          <w:szCs w:val="24"/>
        </w:rPr>
        <w:t xml:space="preserve">Volunteers in the classrooms or around the school may well notice things which are personal to a child and which must be treated in the utmost confidence.  These may be mentioned to a member of staff, but never discussed outside the school.  Nothing learned in school about staff or pupils should be passed on to others, only the Class Teacher or </w:t>
      </w:r>
      <w:r w:rsidR="0029596C">
        <w:rPr>
          <w:rFonts w:cs="Arial"/>
          <w:sz w:val="24"/>
          <w:szCs w:val="24"/>
        </w:rPr>
        <w:t>SLT</w:t>
      </w:r>
      <w:r w:rsidRPr="002870E6">
        <w:rPr>
          <w:rFonts w:cs="Arial"/>
          <w:sz w:val="24"/>
          <w:szCs w:val="24"/>
        </w:rPr>
        <w:t xml:space="preserve"> </w:t>
      </w:r>
      <w:r w:rsidR="0029596C">
        <w:rPr>
          <w:rFonts w:cs="Arial"/>
          <w:sz w:val="24"/>
          <w:szCs w:val="24"/>
        </w:rPr>
        <w:t>are</w:t>
      </w:r>
      <w:r w:rsidRPr="002870E6">
        <w:rPr>
          <w:rFonts w:cs="Arial"/>
          <w:sz w:val="24"/>
          <w:szCs w:val="24"/>
        </w:rPr>
        <w:t xml:space="preserve"> in a position to share information about a child’s performance with their parents.</w:t>
      </w:r>
    </w:p>
    <w:p w14:paraId="74474A72" w14:textId="7C5F5EFA" w:rsidR="00301536" w:rsidRDefault="00301536" w:rsidP="006C5999">
      <w:pPr>
        <w:pStyle w:val="Heading2"/>
        <w:jc w:val="both"/>
        <w:rPr>
          <w:rFonts w:asciiTheme="minorHAnsi" w:hAnsiTheme="minorHAnsi" w:cs="Arial"/>
          <w:sz w:val="24"/>
        </w:rPr>
      </w:pPr>
      <w:r>
        <w:rPr>
          <w:rFonts w:asciiTheme="minorHAnsi" w:hAnsiTheme="minorHAnsi" w:cs="Arial"/>
          <w:sz w:val="24"/>
        </w:rPr>
        <w:t>Disclosure and Barring Service (DBS) checks</w:t>
      </w:r>
    </w:p>
    <w:p w14:paraId="2AEF1973" w14:textId="5C4F3BC9" w:rsidR="00301536" w:rsidRPr="00301536" w:rsidRDefault="00301536" w:rsidP="00301536">
      <w:r>
        <w:t xml:space="preserve">In line with best practice guidelines, all volunteers who attend school regularly will be DBS checked.  Volunteers may start their voluntary role in school at the school’s discretion, each case will be judged on its own merits.  Volunteers </w:t>
      </w:r>
      <w:r w:rsidRPr="00301536">
        <w:rPr>
          <w:rFonts w:cs="Arial"/>
          <w:szCs w:val="24"/>
        </w:rPr>
        <w:t xml:space="preserve">who are not DBS checked are permitted to be alone with children </w:t>
      </w:r>
      <w:r w:rsidRPr="00301536">
        <w:rPr>
          <w:rFonts w:cs="Arial"/>
          <w:b/>
          <w:szCs w:val="24"/>
        </w:rPr>
        <w:t>in any</w:t>
      </w:r>
      <w:r w:rsidRPr="00301536">
        <w:rPr>
          <w:rFonts w:cs="Arial"/>
          <w:szCs w:val="24"/>
        </w:rPr>
        <w:t xml:space="preserve"> circumstances.</w:t>
      </w:r>
    </w:p>
    <w:p w14:paraId="0483C1DA" w14:textId="1142CCE9" w:rsidR="006C5999" w:rsidRPr="002870E6" w:rsidRDefault="006C5999" w:rsidP="006C5999">
      <w:pPr>
        <w:pStyle w:val="Heading2"/>
        <w:jc w:val="both"/>
        <w:rPr>
          <w:rFonts w:asciiTheme="minorHAnsi" w:hAnsiTheme="minorHAnsi" w:cs="Arial"/>
          <w:sz w:val="24"/>
        </w:rPr>
      </w:pPr>
      <w:r w:rsidRPr="002870E6">
        <w:rPr>
          <w:rFonts w:asciiTheme="minorHAnsi" w:hAnsiTheme="minorHAnsi" w:cs="Arial"/>
          <w:sz w:val="24"/>
        </w:rPr>
        <w:t>Professionalism</w:t>
      </w:r>
    </w:p>
    <w:p w14:paraId="4DB0771A" w14:textId="77777777" w:rsidR="006C5999" w:rsidRPr="002870E6" w:rsidRDefault="006C5999" w:rsidP="006C5999">
      <w:pPr>
        <w:tabs>
          <w:tab w:val="left" w:pos="1152"/>
          <w:tab w:val="left" w:pos="4320"/>
          <w:tab w:val="left" w:pos="5472"/>
        </w:tabs>
        <w:jc w:val="both"/>
        <w:rPr>
          <w:rFonts w:cs="Arial"/>
          <w:sz w:val="24"/>
          <w:szCs w:val="24"/>
        </w:rPr>
      </w:pPr>
      <w:r w:rsidRPr="002870E6">
        <w:rPr>
          <w:rFonts w:cs="Arial"/>
          <w:sz w:val="24"/>
          <w:szCs w:val="24"/>
        </w:rPr>
        <w:t>All children are different and develop at different rates and in different ways, to compare their performance is not helpful and can be very damaging.</w:t>
      </w:r>
    </w:p>
    <w:p w14:paraId="05D5EF0D" w14:textId="77777777" w:rsidR="006C5999" w:rsidRPr="002870E6" w:rsidRDefault="006C5999" w:rsidP="006C5999">
      <w:pPr>
        <w:tabs>
          <w:tab w:val="left" w:pos="1152"/>
          <w:tab w:val="left" w:pos="4320"/>
          <w:tab w:val="left" w:pos="5472"/>
        </w:tabs>
        <w:jc w:val="both"/>
        <w:rPr>
          <w:rFonts w:cs="Arial"/>
          <w:sz w:val="24"/>
          <w:szCs w:val="24"/>
        </w:rPr>
      </w:pPr>
      <w:r w:rsidRPr="002870E6">
        <w:rPr>
          <w:rFonts w:cs="Arial"/>
          <w:sz w:val="24"/>
          <w:szCs w:val="24"/>
        </w:rPr>
        <w:lastRenderedPageBreak/>
        <w:t>Working in the school demands a high level of professionalism.  No disagreements or personal antagonism towards another parent, a child or a member of staff should ever be discussed within a child’s hearing.  Discipline should always be upheld and supported.</w:t>
      </w:r>
    </w:p>
    <w:p w14:paraId="7B406796" w14:textId="40311BFD" w:rsidR="006C5999" w:rsidRDefault="006C5999" w:rsidP="006C5999">
      <w:pPr>
        <w:tabs>
          <w:tab w:val="left" w:pos="1152"/>
          <w:tab w:val="left" w:pos="4320"/>
          <w:tab w:val="left" w:pos="5472"/>
        </w:tabs>
        <w:jc w:val="both"/>
        <w:rPr>
          <w:rFonts w:cs="Arial"/>
          <w:sz w:val="24"/>
          <w:szCs w:val="24"/>
        </w:rPr>
      </w:pPr>
      <w:r w:rsidRPr="002870E6">
        <w:rPr>
          <w:rFonts w:cs="Arial"/>
          <w:sz w:val="24"/>
          <w:szCs w:val="24"/>
        </w:rPr>
        <w:t>There is a need for volunteers to be sensitive to a teacher’s need for quiet when addressing groups of children, this may well involve the volunteer being silent too</w:t>
      </w:r>
      <w:r w:rsidR="005B2583" w:rsidRPr="002870E6">
        <w:rPr>
          <w:rFonts w:cs="Arial"/>
          <w:sz w:val="24"/>
          <w:szCs w:val="24"/>
        </w:rPr>
        <w:t>.</w:t>
      </w:r>
    </w:p>
    <w:p w14:paraId="70573858" w14:textId="6A0C635E" w:rsidR="00BC5FFF" w:rsidRDefault="00BC5FFF" w:rsidP="006C5999">
      <w:pPr>
        <w:tabs>
          <w:tab w:val="left" w:pos="1152"/>
          <w:tab w:val="left" w:pos="4320"/>
          <w:tab w:val="left" w:pos="5472"/>
        </w:tabs>
        <w:jc w:val="both"/>
        <w:rPr>
          <w:rFonts w:cs="Arial"/>
          <w:sz w:val="24"/>
          <w:szCs w:val="24"/>
        </w:rPr>
      </w:pPr>
      <w:r>
        <w:rPr>
          <w:rFonts w:cs="Arial"/>
          <w:sz w:val="24"/>
          <w:szCs w:val="24"/>
        </w:rPr>
        <w:t xml:space="preserve">Teachers will </w:t>
      </w:r>
      <w:r w:rsidR="00CA1D95">
        <w:rPr>
          <w:rFonts w:cs="Arial"/>
          <w:sz w:val="24"/>
          <w:szCs w:val="24"/>
        </w:rPr>
        <w:t>give</w:t>
      </w:r>
      <w:r>
        <w:rPr>
          <w:rFonts w:cs="Arial"/>
          <w:sz w:val="24"/>
          <w:szCs w:val="24"/>
        </w:rPr>
        <w:t xml:space="preserve"> </w:t>
      </w:r>
      <w:r w:rsidR="00CA1D95">
        <w:rPr>
          <w:rFonts w:cs="Arial"/>
          <w:sz w:val="24"/>
          <w:szCs w:val="24"/>
        </w:rPr>
        <w:t>guidance if required, volunteers are expected to respond positively to this guidance.</w:t>
      </w:r>
      <w:r w:rsidR="00E168A5">
        <w:rPr>
          <w:rFonts w:cs="Arial"/>
          <w:sz w:val="24"/>
          <w:szCs w:val="24"/>
        </w:rPr>
        <w:t xml:space="preserve">  </w:t>
      </w:r>
      <w:r>
        <w:rPr>
          <w:rFonts w:cs="Arial"/>
          <w:sz w:val="24"/>
          <w:szCs w:val="24"/>
        </w:rPr>
        <w:t xml:space="preserve">Volunteers are expected to follow Part 2 (Professional Standards) of the Teacher Standards document (2013) </w:t>
      </w:r>
    </w:p>
    <w:p w14:paraId="29ABFF46" w14:textId="01F9F8F3" w:rsidR="00BC5FFF" w:rsidRPr="00BC5FFF" w:rsidRDefault="004621B7" w:rsidP="006C5999">
      <w:pPr>
        <w:tabs>
          <w:tab w:val="left" w:pos="1152"/>
          <w:tab w:val="left" w:pos="4320"/>
          <w:tab w:val="left" w:pos="5472"/>
        </w:tabs>
        <w:jc w:val="both"/>
        <w:rPr>
          <w:rFonts w:cs="Arial"/>
          <w:sz w:val="28"/>
          <w:szCs w:val="24"/>
        </w:rPr>
      </w:pPr>
      <w:hyperlink r:id="rId9" w:history="1">
        <w:r w:rsidR="00E168A5" w:rsidRPr="001129BD">
          <w:rPr>
            <w:rStyle w:val="Hyperlink"/>
            <w:sz w:val="24"/>
          </w:rPr>
          <w:t>https://assets.publishing.service.gov.uk/government/uploads/system/uploads/attachment_data/file/665520/Teachers__Standards.pdf</w:t>
        </w:r>
      </w:hyperlink>
    </w:p>
    <w:p w14:paraId="7B75D3AC" w14:textId="489894B8" w:rsidR="00CA1D95" w:rsidRDefault="00CA1D95" w:rsidP="0094070A">
      <w:pPr>
        <w:pStyle w:val="Heading2"/>
        <w:shd w:val="clear" w:color="auto" w:fill="FFFFFF" w:themeFill="background1"/>
        <w:jc w:val="both"/>
        <w:rPr>
          <w:rFonts w:asciiTheme="minorHAnsi" w:hAnsiTheme="minorHAnsi" w:cs="Arial"/>
          <w:sz w:val="24"/>
        </w:rPr>
      </w:pPr>
      <w:r>
        <w:rPr>
          <w:rFonts w:asciiTheme="minorHAnsi" w:hAnsiTheme="minorHAnsi" w:cs="Arial"/>
          <w:sz w:val="24"/>
        </w:rPr>
        <w:t>Use of staff only areas</w:t>
      </w:r>
    </w:p>
    <w:p w14:paraId="6C31AD5E" w14:textId="52575807" w:rsidR="00332A6E" w:rsidRPr="00332A6E" w:rsidRDefault="00332A6E" w:rsidP="00CA1D95">
      <w:pPr>
        <w:rPr>
          <w:sz w:val="24"/>
        </w:rPr>
      </w:pPr>
      <w:r>
        <w:rPr>
          <w:sz w:val="24"/>
        </w:rPr>
        <w:t>The use of staff only areas, such as the staffroom, is only allowed for volunteers undertaking training alongside the voluntary work placement e.g. undertaking TA training or teacher training.</w:t>
      </w:r>
      <w:r w:rsidR="00E168A5">
        <w:rPr>
          <w:sz w:val="24"/>
        </w:rPr>
        <w:t xml:space="preserve">  </w:t>
      </w:r>
      <w:r>
        <w:rPr>
          <w:sz w:val="24"/>
        </w:rPr>
        <w:t>Volunteers that are not undertaking any training will not be permitted to use the staff only areas without permission from the Head Teacher who will judge each case on it</w:t>
      </w:r>
      <w:r w:rsidR="0094070A">
        <w:rPr>
          <w:sz w:val="24"/>
        </w:rPr>
        <w:t>s own merits.</w:t>
      </w:r>
    </w:p>
    <w:p w14:paraId="70D2E997" w14:textId="245C13F1" w:rsidR="006C5999" w:rsidRPr="002870E6" w:rsidRDefault="006C5999" w:rsidP="006C5999">
      <w:pPr>
        <w:pStyle w:val="Heading2"/>
        <w:jc w:val="both"/>
        <w:rPr>
          <w:rFonts w:asciiTheme="minorHAnsi" w:hAnsiTheme="minorHAnsi" w:cs="Arial"/>
          <w:sz w:val="24"/>
        </w:rPr>
      </w:pPr>
      <w:r w:rsidRPr="002870E6">
        <w:rPr>
          <w:rFonts w:asciiTheme="minorHAnsi" w:hAnsiTheme="minorHAnsi" w:cs="Arial"/>
          <w:sz w:val="24"/>
        </w:rPr>
        <w:t>Safety – First Aid</w:t>
      </w:r>
    </w:p>
    <w:p w14:paraId="665828AF" w14:textId="77777777" w:rsidR="006C5999" w:rsidRPr="002870E6" w:rsidRDefault="006C5999" w:rsidP="006C5999">
      <w:pPr>
        <w:tabs>
          <w:tab w:val="left" w:pos="1152"/>
          <w:tab w:val="left" w:pos="4320"/>
          <w:tab w:val="left" w:pos="5472"/>
        </w:tabs>
        <w:jc w:val="both"/>
        <w:rPr>
          <w:rFonts w:cs="Arial"/>
          <w:sz w:val="24"/>
          <w:szCs w:val="24"/>
        </w:rPr>
      </w:pPr>
      <w:r w:rsidRPr="002870E6">
        <w:rPr>
          <w:rFonts w:cs="Arial"/>
          <w:sz w:val="24"/>
          <w:szCs w:val="24"/>
        </w:rPr>
        <w:t>There are qualified First Aiders who will administer First Aid</w:t>
      </w:r>
      <w:r w:rsidR="005B2583" w:rsidRPr="002870E6">
        <w:rPr>
          <w:rFonts w:cs="Arial"/>
          <w:sz w:val="24"/>
          <w:szCs w:val="24"/>
        </w:rPr>
        <w:t xml:space="preserve">. Volunteers should speak to the class teacher who can contact a First Aider. No volunteer should </w:t>
      </w:r>
      <w:r w:rsidRPr="002870E6">
        <w:rPr>
          <w:rFonts w:cs="Arial"/>
          <w:sz w:val="24"/>
          <w:szCs w:val="24"/>
        </w:rPr>
        <w:t xml:space="preserve">administer first aid </w:t>
      </w:r>
      <w:r w:rsidR="005B2583" w:rsidRPr="002870E6">
        <w:rPr>
          <w:rFonts w:cs="Arial"/>
          <w:sz w:val="24"/>
          <w:szCs w:val="24"/>
        </w:rPr>
        <w:t>themselves.</w:t>
      </w:r>
    </w:p>
    <w:p w14:paraId="5F1DB1E4" w14:textId="77777777" w:rsidR="006C5999" w:rsidRPr="002870E6" w:rsidRDefault="006C5999" w:rsidP="006C5999">
      <w:pPr>
        <w:pStyle w:val="Heading2"/>
        <w:jc w:val="both"/>
        <w:rPr>
          <w:rFonts w:asciiTheme="minorHAnsi" w:hAnsiTheme="minorHAnsi" w:cs="Arial"/>
          <w:sz w:val="24"/>
        </w:rPr>
      </w:pPr>
      <w:r w:rsidRPr="002870E6">
        <w:rPr>
          <w:rFonts w:asciiTheme="minorHAnsi" w:hAnsiTheme="minorHAnsi" w:cs="Arial"/>
          <w:sz w:val="24"/>
        </w:rPr>
        <w:t>Security</w:t>
      </w:r>
    </w:p>
    <w:p w14:paraId="40F81180" w14:textId="6AC530BE" w:rsidR="006C5999" w:rsidRPr="002870E6" w:rsidRDefault="005B2583" w:rsidP="006C5999">
      <w:pPr>
        <w:tabs>
          <w:tab w:val="left" w:pos="1152"/>
          <w:tab w:val="left" w:pos="4320"/>
          <w:tab w:val="left" w:pos="5472"/>
        </w:tabs>
        <w:jc w:val="both"/>
        <w:rPr>
          <w:rFonts w:cs="Arial"/>
          <w:sz w:val="24"/>
          <w:szCs w:val="24"/>
        </w:rPr>
      </w:pPr>
      <w:r w:rsidRPr="002870E6">
        <w:rPr>
          <w:rFonts w:cs="Arial"/>
          <w:sz w:val="24"/>
          <w:szCs w:val="24"/>
        </w:rPr>
        <w:t>Volunteer should</w:t>
      </w:r>
      <w:r w:rsidR="006C5999" w:rsidRPr="002870E6">
        <w:rPr>
          <w:rFonts w:cs="Arial"/>
          <w:sz w:val="24"/>
          <w:szCs w:val="24"/>
        </w:rPr>
        <w:t xml:space="preserve"> avoid working in an enclosed area alone with a child</w:t>
      </w:r>
      <w:r w:rsidRPr="002870E6">
        <w:rPr>
          <w:rFonts w:cs="Arial"/>
          <w:sz w:val="24"/>
          <w:szCs w:val="24"/>
        </w:rPr>
        <w:t>. All</w:t>
      </w:r>
      <w:r w:rsidR="006C5999" w:rsidRPr="002870E6">
        <w:rPr>
          <w:rFonts w:cs="Arial"/>
          <w:sz w:val="24"/>
          <w:szCs w:val="24"/>
        </w:rPr>
        <w:t xml:space="preserve"> but essential physical contact with children</w:t>
      </w:r>
      <w:r w:rsidRPr="002870E6">
        <w:rPr>
          <w:rFonts w:cs="Arial"/>
          <w:sz w:val="24"/>
          <w:szCs w:val="24"/>
        </w:rPr>
        <w:t xml:space="preserve"> should be avoided</w:t>
      </w:r>
      <w:r w:rsidR="006C5999" w:rsidRPr="002870E6">
        <w:rPr>
          <w:rFonts w:cs="Arial"/>
          <w:sz w:val="24"/>
          <w:szCs w:val="24"/>
        </w:rPr>
        <w:t>.</w:t>
      </w:r>
      <w:r w:rsidR="00E168A5">
        <w:rPr>
          <w:rFonts w:cs="Arial"/>
          <w:sz w:val="24"/>
          <w:szCs w:val="24"/>
        </w:rPr>
        <w:t xml:space="preserve">  </w:t>
      </w:r>
      <w:r w:rsidRPr="002870E6">
        <w:rPr>
          <w:rFonts w:cs="Arial"/>
          <w:sz w:val="24"/>
          <w:szCs w:val="24"/>
        </w:rPr>
        <w:t xml:space="preserve">No volunteer will be given codes to gates or a dongle without explicit permission from the </w:t>
      </w:r>
      <w:r w:rsidR="00075743">
        <w:rPr>
          <w:rFonts w:cs="Arial"/>
          <w:sz w:val="24"/>
          <w:szCs w:val="24"/>
        </w:rPr>
        <w:t>H</w:t>
      </w:r>
      <w:r w:rsidRPr="002870E6">
        <w:rPr>
          <w:rFonts w:cs="Arial"/>
          <w:sz w:val="24"/>
          <w:szCs w:val="24"/>
        </w:rPr>
        <w:t>ead</w:t>
      </w:r>
      <w:r w:rsidR="00075743">
        <w:rPr>
          <w:rFonts w:cs="Arial"/>
          <w:sz w:val="24"/>
          <w:szCs w:val="24"/>
        </w:rPr>
        <w:t xml:space="preserve"> T</w:t>
      </w:r>
      <w:r w:rsidRPr="002870E6">
        <w:rPr>
          <w:rFonts w:cs="Arial"/>
          <w:sz w:val="24"/>
          <w:szCs w:val="24"/>
        </w:rPr>
        <w:t>eacher. This is to safeguard both children and the volunteer themselves.</w:t>
      </w:r>
    </w:p>
    <w:p w14:paraId="07C438F0" w14:textId="77777777" w:rsidR="006C5999" w:rsidRPr="002870E6" w:rsidRDefault="006C5999" w:rsidP="006C5999">
      <w:pPr>
        <w:rPr>
          <w:rFonts w:cs="Arial"/>
          <w:b/>
          <w:bCs/>
          <w:sz w:val="24"/>
          <w:szCs w:val="24"/>
        </w:rPr>
      </w:pPr>
      <w:r w:rsidRPr="002870E6">
        <w:rPr>
          <w:rFonts w:cs="Arial"/>
          <w:b/>
          <w:bCs/>
          <w:sz w:val="24"/>
          <w:szCs w:val="24"/>
        </w:rPr>
        <w:t>IF IN DOUBT ABOUT ANYTHING TALK TO A MEMBER OF SCHOOL STAFF BEFORE TAKING ANY ACTION</w:t>
      </w:r>
    </w:p>
    <w:p w14:paraId="0DC91613" w14:textId="1D0FDB55" w:rsidR="006C5999" w:rsidRPr="00CA1D95" w:rsidRDefault="005B2583" w:rsidP="00CA1D95">
      <w:pPr>
        <w:pStyle w:val="NoSpacing"/>
        <w:rPr>
          <w:sz w:val="24"/>
        </w:rPr>
      </w:pPr>
      <w:r w:rsidRPr="00CA1D95">
        <w:rPr>
          <w:sz w:val="24"/>
        </w:rPr>
        <w:t xml:space="preserve">I have received an overview of the safeguarding </w:t>
      </w:r>
      <w:r w:rsidR="00075743">
        <w:rPr>
          <w:sz w:val="24"/>
        </w:rPr>
        <w:t xml:space="preserve">and behaviour policies </w:t>
      </w:r>
    </w:p>
    <w:p w14:paraId="6FB24808" w14:textId="6FD740BA" w:rsidR="005B2583" w:rsidRDefault="005B2583" w:rsidP="00CA1D95">
      <w:pPr>
        <w:pStyle w:val="NoSpacing"/>
        <w:rPr>
          <w:sz w:val="24"/>
        </w:rPr>
      </w:pPr>
      <w:r w:rsidRPr="00CA1D95">
        <w:rPr>
          <w:sz w:val="24"/>
        </w:rPr>
        <w:t xml:space="preserve">I have read and understood the guidance above. </w:t>
      </w:r>
    </w:p>
    <w:p w14:paraId="2FDB0BC5" w14:textId="06F9C4FB" w:rsidR="00CA1D95" w:rsidRDefault="00CA1D95" w:rsidP="00CA1D95">
      <w:pPr>
        <w:pStyle w:val="NoSpacing"/>
        <w:rPr>
          <w:sz w:val="24"/>
        </w:rPr>
      </w:pPr>
      <w:r>
        <w:rPr>
          <w:sz w:val="24"/>
        </w:rPr>
        <w:t xml:space="preserve">I understand that my voluntary </w:t>
      </w:r>
      <w:r w:rsidR="00332A6E">
        <w:rPr>
          <w:sz w:val="24"/>
        </w:rPr>
        <w:t xml:space="preserve">work </w:t>
      </w:r>
      <w:r>
        <w:rPr>
          <w:sz w:val="24"/>
        </w:rPr>
        <w:t>will be terminated if I breach this guidance</w:t>
      </w:r>
      <w:r w:rsidR="00332A6E">
        <w:rPr>
          <w:sz w:val="24"/>
        </w:rPr>
        <w:t>.</w:t>
      </w:r>
    </w:p>
    <w:p w14:paraId="25823D70" w14:textId="19127AAB" w:rsidR="005B2583" w:rsidRPr="00075743" w:rsidRDefault="00CA1D95" w:rsidP="00075743">
      <w:pPr>
        <w:pStyle w:val="NoSpacing"/>
        <w:rPr>
          <w:sz w:val="24"/>
        </w:rPr>
      </w:pPr>
      <w:r>
        <w:rPr>
          <w:sz w:val="24"/>
        </w:rPr>
        <w:t>I understand that the school has the right to terminate my voluntary work at any time.</w:t>
      </w:r>
    </w:p>
    <w:p w14:paraId="02F528C6" w14:textId="77777777" w:rsidR="00075743" w:rsidRDefault="00075743" w:rsidP="006C5999">
      <w:pPr>
        <w:rPr>
          <w:rFonts w:cs="Arial"/>
          <w:sz w:val="24"/>
          <w:szCs w:val="24"/>
        </w:rPr>
      </w:pPr>
    </w:p>
    <w:p w14:paraId="776CD506" w14:textId="7B19BA43" w:rsidR="005B2583" w:rsidRPr="002870E6" w:rsidRDefault="005B2583" w:rsidP="006C5999">
      <w:pPr>
        <w:rPr>
          <w:rFonts w:cs="Arial"/>
          <w:sz w:val="24"/>
          <w:szCs w:val="24"/>
        </w:rPr>
      </w:pPr>
      <w:r w:rsidRPr="002870E6">
        <w:rPr>
          <w:rFonts w:cs="Arial"/>
          <w:sz w:val="24"/>
          <w:szCs w:val="24"/>
        </w:rPr>
        <w:t xml:space="preserve">Name: </w:t>
      </w:r>
    </w:p>
    <w:p w14:paraId="768108DE" w14:textId="62DFD82A" w:rsidR="006B566A" w:rsidRDefault="005B2583" w:rsidP="006C5999">
      <w:pPr>
        <w:rPr>
          <w:rFonts w:cs="Arial"/>
          <w:sz w:val="24"/>
          <w:szCs w:val="24"/>
        </w:rPr>
      </w:pPr>
      <w:r w:rsidRPr="002870E6">
        <w:rPr>
          <w:rFonts w:cs="Arial"/>
          <w:sz w:val="24"/>
          <w:szCs w:val="24"/>
        </w:rPr>
        <w:t xml:space="preserve">Signed: </w:t>
      </w:r>
      <w:r w:rsidRPr="002870E6">
        <w:rPr>
          <w:rFonts w:cs="Arial"/>
          <w:sz w:val="24"/>
          <w:szCs w:val="24"/>
        </w:rPr>
        <w:tab/>
      </w:r>
      <w:r w:rsidRPr="002870E6">
        <w:rPr>
          <w:rFonts w:cs="Arial"/>
          <w:sz w:val="24"/>
          <w:szCs w:val="24"/>
        </w:rPr>
        <w:tab/>
      </w:r>
      <w:r w:rsidRPr="002870E6">
        <w:rPr>
          <w:rFonts w:cs="Arial"/>
          <w:sz w:val="24"/>
          <w:szCs w:val="24"/>
        </w:rPr>
        <w:tab/>
      </w:r>
      <w:r w:rsidRPr="002870E6">
        <w:rPr>
          <w:rFonts w:cs="Arial"/>
          <w:sz w:val="24"/>
          <w:szCs w:val="24"/>
        </w:rPr>
        <w:tab/>
      </w:r>
      <w:r w:rsidRPr="002870E6">
        <w:rPr>
          <w:rFonts w:cs="Arial"/>
          <w:sz w:val="24"/>
          <w:szCs w:val="24"/>
        </w:rPr>
        <w:tab/>
      </w:r>
      <w:r w:rsidRPr="002870E6">
        <w:rPr>
          <w:rFonts w:cs="Arial"/>
          <w:sz w:val="24"/>
          <w:szCs w:val="24"/>
        </w:rPr>
        <w:tab/>
      </w:r>
      <w:r w:rsidRPr="002870E6">
        <w:rPr>
          <w:rFonts w:cs="Arial"/>
          <w:sz w:val="24"/>
          <w:szCs w:val="24"/>
        </w:rPr>
        <w:tab/>
        <w:t>Date</w:t>
      </w:r>
    </w:p>
    <w:p w14:paraId="4074B779" w14:textId="77777777" w:rsidR="0029596C" w:rsidRPr="00075743" w:rsidRDefault="0029596C" w:rsidP="006C5999">
      <w:pPr>
        <w:rPr>
          <w:rFonts w:cs="Arial"/>
          <w:sz w:val="24"/>
          <w:szCs w:val="24"/>
        </w:rPr>
      </w:pPr>
    </w:p>
    <w:p w14:paraId="34056A1A" w14:textId="4F3E2B5A" w:rsidR="00D77689" w:rsidRPr="006B566A" w:rsidRDefault="00D65DA6" w:rsidP="006B566A">
      <w:pPr>
        <w:rPr>
          <w:rFonts w:cs="Arial"/>
          <w:sz w:val="24"/>
          <w:szCs w:val="24"/>
          <w:u w:val="single"/>
        </w:rPr>
      </w:pPr>
      <w:r w:rsidRPr="002870E6">
        <w:rPr>
          <w:rFonts w:cs="Arial"/>
          <w:sz w:val="24"/>
          <w:szCs w:val="24"/>
          <w:u w:val="single"/>
        </w:rPr>
        <w:lastRenderedPageBreak/>
        <w:t>Appendix 1</w:t>
      </w:r>
    </w:p>
    <w:p w14:paraId="48D44DCA" w14:textId="48CB22DE" w:rsidR="00D65DA6" w:rsidRPr="002870E6" w:rsidRDefault="00D65DA6" w:rsidP="00D65DA6">
      <w:pPr>
        <w:jc w:val="center"/>
        <w:rPr>
          <w:rFonts w:cs="Arial"/>
          <w:b/>
          <w:sz w:val="24"/>
          <w:szCs w:val="24"/>
          <w:u w:val="single"/>
        </w:rPr>
      </w:pPr>
      <w:r w:rsidRPr="002870E6">
        <w:rPr>
          <w:rFonts w:cs="Arial"/>
          <w:b/>
          <w:sz w:val="24"/>
          <w:szCs w:val="24"/>
          <w:u w:val="single"/>
        </w:rPr>
        <w:t>Adult involvement on school trips</w:t>
      </w:r>
    </w:p>
    <w:p w14:paraId="13B91B86" w14:textId="5662093A" w:rsidR="00D65DA6" w:rsidRPr="002870E6" w:rsidRDefault="00D65DA6" w:rsidP="00D65DA6">
      <w:pPr>
        <w:jc w:val="both"/>
        <w:rPr>
          <w:rFonts w:cs="Arial"/>
          <w:sz w:val="24"/>
          <w:szCs w:val="24"/>
        </w:rPr>
      </w:pPr>
      <w:r w:rsidRPr="002870E6">
        <w:rPr>
          <w:rFonts w:cs="Arial"/>
          <w:sz w:val="24"/>
          <w:szCs w:val="24"/>
        </w:rPr>
        <w:t xml:space="preserve">At Greenfields Community Primary </w:t>
      </w:r>
      <w:proofErr w:type="gramStart"/>
      <w:r w:rsidRPr="002870E6">
        <w:rPr>
          <w:rFonts w:cs="Arial"/>
          <w:sz w:val="24"/>
          <w:szCs w:val="24"/>
        </w:rPr>
        <w:t>School</w:t>
      </w:r>
      <w:proofErr w:type="gramEnd"/>
      <w:r w:rsidRPr="002870E6">
        <w:rPr>
          <w:rFonts w:cs="Arial"/>
          <w:sz w:val="24"/>
          <w:szCs w:val="24"/>
        </w:rPr>
        <w:t xml:space="preserve"> we aim to provide children with exciting and enriching learning experiences through the provision of school trips. During these trips, children’s safety and welfare is paramount. Trips are supported with sufficient staff: child ratios based on the risks identified from the trip risk assessment. Where possible, trips are supported by members of staff by the school. However, parent/ carer volunteers </w:t>
      </w:r>
      <w:r w:rsidR="0029596C">
        <w:rPr>
          <w:rFonts w:cs="Arial"/>
          <w:sz w:val="24"/>
          <w:szCs w:val="24"/>
        </w:rPr>
        <w:t xml:space="preserve">may </w:t>
      </w:r>
      <w:r w:rsidRPr="002870E6">
        <w:rPr>
          <w:rFonts w:cs="Arial"/>
          <w:sz w:val="24"/>
          <w:szCs w:val="24"/>
        </w:rPr>
        <w:t xml:space="preserve">also be invited to help and take responsibility for looking after children while out. </w:t>
      </w:r>
    </w:p>
    <w:p w14:paraId="3F618EB0" w14:textId="77777777" w:rsidR="00D65DA6" w:rsidRPr="002870E6" w:rsidRDefault="00D65DA6" w:rsidP="00D65DA6">
      <w:pPr>
        <w:jc w:val="both"/>
        <w:rPr>
          <w:rFonts w:cs="Arial"/>
          <w:sz w:val="24"/>
          <w:szCs w:val="24"/>
        </w:rPr>
      </w:pPr>
      <w:r w:rsidRPr="002870E6">
        <w:rPr>
          <w:rFonts w:cs="Arial"/>
          <w:sz w:val="24"/>
          <w:szCs w:val="24"/>
        </w:rPr>
        <w:t>When in need of additional adults (beyond the school staff) the following process will be followed:</w:t>
      </w:r>
    </w:p>
    <w:p w14:paraId="1CABD9D2" w14:textId="59629CFC" w:rsidR="00D65DA6" w:rsidRPr="002870E6" w:rsidRDefault="00D65DA6" w:rsidP="00D65DA6">
      <w:pPr>
        <w:pStyle w:val="ListParagraph"/>
        <w:numPr>
          <w:ilvl w:val="0"/>
          <w:numId w:val="3"/>
        </w:numPr>
        <w:jc w:val="both"/>
        <w:rPr>
          <w:rFonts w:cs="Arial"/>
          <w:sz w:val="24"/>
          <w:szCs w:val="24"/>
        </w:rPr>
      </w:pPr>
      <w:r w:rsidRPr="002870E6">
        <w:rPr>
          <w:rFonts w:cs="Arial"/>
          <w:sz w:val="24"/>
          <w:szCs w:val="24"/>
        </w:rPr>
        <w:t xml:space="preserve">The trip coordinator will </w:t>
      </w:r>
      <w:r w:rsidR="00CA1D95">
        <w:rPr>
          <w:rFonts w:cs="Arial"/>
          <w:sz w:val="24"/>
          <w:szCs w:val="24"/>
        </w:rPr>
        <w:t>request adult support</w:t>
      </w:r>
      <w:r w:rsidR="0029596C">
        <w:rPr>
          <w:rFonts w:cs="Arial"/>
          <w:sz w:val="24"/>
          <w:szCs w:val="24"/>
        </w:rPr>
        <w:t xml:space="preserve"> from SLT</w:t>
      </w:r>
    </w:p>
    <w:p w14:paraId="07D005A4" w14:textId="386800E3" w:rsidR="00D65DA6" w:rsidRPr="002870E6" w:rsidRDefault="00D65DA6" w:rsidP="00D65DA6">
      <w:pPr>
        <w:pStyle w:val="ListParagraph"/>
        <w:numPr>
          <w:ilvl w:val="0"/>
          <w:numId w:val="3"/>
        </w:numPr>
        <w:jc w:val="both"/>
        <w:rPr>
          <w:rFonts w:cs="Arial"/>
          <w:sz w:val="24"/>
          <w:szCs w:val="24"/>
        </w:rPr>
      </w:pPr>
      <w:r w:rsidRPr="002870E6">
        <w:rPr>
          <w:rFonts w:cs="Arial"/>
          <w:sz w:val="24"/>
          <w:szCs w:val="24"/>
        </w:rPr>
        <w:t xml:space="preserve">Parents/ carers who would like to volunteer respond to </w:t>
      </w:r>
      <w:r w:rsidR="0029596C">
        <w:rPr>
          <w:rFonts w:cs="Arial"/>
          <w:sz w:val="24"/>
          <w:szCs w:val="24"/>
        </w:rPr>
        <w:t xml:space="preserve">an SLT </w:t>
      </w:r>
      <w:r w:rsidRPr="002870E6">
        <w:rPr>
          <w:rFonts w:cs="Arial"/>
          <w:sz w:val="24"/>
          <w:szCs w:val="24"/>
        </w:rPr>
        <w:t>request</w:t>
      </w:r>
      <w:r w:rsidR="0029596C">
        <w:rPr>
          <w:rFonts w:cs="Arial"/>
          <w:sz w:val="24"/>
          <w:szCs w:val="24"/>
        </w:rPr>
        <w:t xml:space="preserve"> (this is likely </w:t>
      </w:r>
      <w:proofErr w:type="spellStart"/>
      <w:r w:rsidR="0029596C">
        <w:rPr>
          <w:rFonts w:cs="Arial"/>
          <w:sz w:val="24"/>
          <w:szCs w:val="24"/>
        </w:rPr>
        <w:t>ot</w:t>
      </w:r>
      <w:proofErr w:type="spellEnd"/>
      <w:r w:rsidR="0029596C">
        <w:rPr>
          <w:rFonts w:cs="Arial"/>
          <w:sz w:val="24"/>
          <w:szCs w:val="24"/>
        </w:rPr>
        <w:t xml:space="preserve"> be offered to people previously signed up to our volunteer scheme)</w:t>
      </w:r>
      <w:r w:rsidRPr="002870E6">
        <w:rPr>
          <w:rFonts w:cs="Arial"/>
          <w:sz w:val="24"/>
          <w:szCs w:val="24"/>
        </w:rPr>
        <w:t>.</w:t>
      </w:r>
    </w:p>
    <w:p w14:paraId="52750878" w14:textId="3BBCA4D3" w:rsidR="00D65DA6" w:rsidRPr="002870E6" w:rsidRDefault="0029596C" w:rsidP="00D65DA6">
      <w:pPr>
        <w:pStyle w:val="ListParagraph"/>
        <w:numPr>
          <w:ilvl w:val="0"/>
          <w:numId w:val="3"/>
        </w:numPr>
        <w:jc w:val="both"/>
        <w:rPr>
          <w:rFonts w:cs="Arial"/>
          <w:sz w:val="24"/>
          <w:szCs w:val="24"/>
        </w:rPr>
      </w:pPr>
      <w:r>
        <w:rPr>
          <w:rFonts w:cs="Arial"/>
          <w:sz w:val="24"/>
          <w:szCs w:val="24"/>
        </w:rPr>
        <w:t>SLT and/or Teachers</w:t>
      </w:r>
      <w:r w:rsidR="00D65DA6" w:rsidRPr="002870E6">
        <w:rPr>
          <w:rFonts w:cs="Arial"/>
          <w:sz w:val="24"/>
          <w:szCs w:val="24"/>
        </w:rPr>
        <w:t xml:space="preserve"> then select the volunteers they need from the applicants. Those with effective previous experience on trips and those who have completed DBS checks will be selected first. </w:t>
      </w:r>
    </w:p>
    <w:p w14:paraId="25C2BC9C" w14:textId="3EF606BF" w:rsidR="00D65DA6" w:rsidRPr="00F3137E" w:rsidRDefault="00D65DA6" w:rsidP="00F3137E">
      <w:pPr>
        <w:pStyle w:val="ListParagraph"/>
        <w:numPr>
          <w:ilvl w:val="0"/>
          <w:numId w:val="3"/>
        </w:numPr>
        <w:jc w:val="both"/>
        <w:rPr>
          <w:rFonts w:cs="Arial"/>
          <w:sz w:val="24"/>
          <w:szCs w:val="24"/>
        </w:rPr>
      </w:pPr>
      <w:r w:rsidRPr="002870E6">
        <w:rPr>
          <w:rFonts w:cs="Arial"/>
          <w:sz w:val="24"/>
          <w:szCs w:val="24"/>
        </w:rPr>
        <w:t xml:space="preserve">On the day of the trip, before departure, the trip coordinator will meet with all adults who are assisting on the trip- volunteers and staff members- to ensure that all are clear about the expectations while on the trip. The guidance below will be followed and once shared, signed by each individual adult. </w:t>
      </w:r>
    </w:p>
    <w:p w14:paraId="3ACA79C6" w14:textId="77777777" w:rsidR="00D65DA6" w:rsidRPr="002870E6" w:rsidRDefault="00D65DA6" w:rsidP="00D65DA6">
      <w:pPr>
        <w:jc w:val="both"/>
        <w:rPr>
          <w:rFonts w:cs="Arial"/>
          <w:b/>
          <w:sz w:val="24"/>
          <w:szCs w:val="24"/>
          <w:u w:val="single"/>
        </w:rPr>
      </w:pPr>
      <w:r w:rsidRPr="002870E6">
        <w:rPr>
          <w:rFonts w:cs="Arial"/>
          <w:b/>
          <w:sz w:val="24"/>
          <w:szCs w:val="24"/>
          <w:u w:val="single"/>
        </w:rPr>
        <w:t>Trip guidance:</w:t>
      </w:r>
    </w:p>
    <w:p w14:paraId="04AE7740" w14:textId="7C7857A9"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No adults are permitted to smoke any type of cigarette</w:t>
      </w:r>
      <w:r w:rsidR="00CA1D95">
        <w:rPr>
          <w:rFonts w:cs="Arial"/>
          <w:sz w:val="24"/>
          <w:szCs w:val="24"/>
        </w:rPr>
        <w:t>, including e-cigarettes,</w:t>
      </w:r>
      <w:r w:rsidRPr="002870E6">
        <w:rPr>
          <w:rFonts w:cs="Arial"/>
          <w:sz w:val="24"/>
          <w:szCs w:val="24"/>
        </w:rPr>
        <w:t xml:space="preserve"> or drink alcohol on any trip. </w:t>
      </w:r>
    </w:p>
    <w:p w14:paraId="34218F51" w14:textId="77777777"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 xml:space="preserve">No adults are permitted to use physical means to reprimand children (including their own). The school behaviour code should be followed at all times. </w:t>
      </w:r>
    </w:p>
    <w:p w14:paraId="0683F1B1" w14:textId="77777777"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 xml:space="preserve">No adults who are not DBS checked are permitted to be alone with children </w:t>
      </w:r>
      <w:r w:rsidRPr="002870E6">
        <w:rPr>
          <w:rFonts w:cs="Arial"/>
          <w:b/>
          <w:sz w:val="24"/>
          <w:szCs w:val="24"/>
        </w:rPr>
        <w:t>in any</w:t>
      </w:r>
      <w:r w:rsidRPr="002870E6">
        <w:rPr>
          <w:rFonts w:cs="Arial"/>
          <w:sz w:val="24"/>
          <w:szCs w:val="24"/>
        </w:rPr>
        <w:t xml:space="preserve"> circumstances.</w:t>
      </w:r>
    </w:p>
    <w:p w14:paraId="0EDBCFEC" w14:textId="77777777"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 xml:space="preserve">The class teacher will organise groupings for their class and liaise with relevant adults so that they know which children they will be responsible for. </w:t>
      </w:r>
    </w:p>
    <w:p w14:paraId="21C44230" w14:textId="77777777"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 xml:space="preserve">Parent/ carer volunteers are unlikely to be grouped with their own child, and should understand that they are responsible for </w:t>
      </w:r>
      <w:r w:rsidRPr="002870E6">
        <w:rPr>
          <w:rFonts w:cs="Arial"/>
          <w:b/>
          <w:sz w:val="24"/>
          <w:szCs w:val="24"/>
        </w:rPr>
        <w:t>all</w:t>
      </w:r>
      <w:r w:rsidRPr="002870E6">
        <w:rPr>
          <w:rFonts w:cs="Arial"/>
          <w:sz w:val="24"/>
          <w:szCs w:val="24"/>
        </w:rPr>
        <w:t xml:space="preserve"> children within their group- not their own child. </w:t>
      </w:r>
    </w:p>
    <w:p w14:paraId="012C00C9" w14:textId="77777777"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Before departure each adult leading a group should ensure that each child has:</w:t>
      </w:r>
    </w:p>
    <w:p w14:paraId="1026CE3A" w14:textId="77777777" w:rsidR="00D65DA6" w:rsidRPr="002870E6" w:rsidRDefault="00D65DA6" w:rsidP="00D65DA6">
      <w:pPr>
        <w:pStyle w:val="ListParagraph"/>
        <w:numPr>
          <w:ilvl w:val="1"/>
          <w:numId w:val="4"/>
        </w:numPr>
        <w:jc w:val="both"/>
        <w:rPr>
          <w:rFonts w:cs="Arial"/>
          <w:sz w:val="24"/>
          <w:szCs w:val="24"/>
        </w:rPr>
      </w:pPr>
      <w:r w:rsidRPr="002870E6">
        <w:rPr>
          <w:rFonts w:cs="Arial"/>
          <w:sz w:val="24"/>
          <w:szCs w:val="24"/>
        </w:rPr>
        <w:t>Been to the toilet</w:t>
      </w:r>
    </w:p>
    <w:p w14:paraId="3BC24B2F" w14:textId="1F241D5F" w:rsidR="00D65DA6" w:rsidRPr="002870E6" w:rsidRDefault="00D65DA6" w:rsidP="00D65DA6">
      <w:pPr>
        <w:pStyle w:val="ListParagraph"/>
        <w:numPr>
          <w:ilvl w:val="1"/>
          <w:numId w:val="4"/>
        </w:numPr>
        <w:jc w:val="both"/>
        <w:rPr>
          <w:rFonts w:cs="Arial"/>
          <w:sz w:val="24"/>
          <w:szCs w:val="24"/>
        </w:rPr>
      </w:pPr>
      <w:r w:rsidRPr="002870E6">
        <w:rPr>
          <w:rFonts w:cs="Arial"/>
          <w:sz w:val="24"/>
          <w:szCs w:val="24"/>
        </w:rPr>
        <w:t>A bright green wrist band on</w:t>
      </w:r>
      <w:r w:rsidR="00332A6E">
        <w:rPr>
          <w:rFonts w:cs="Arial"/>
          <w:sz w:val="24"/>
          <w:szCs w:val="24"/>
        </w:rPr>
        <w:t xml:space="preserve"> (if required)</w:t>
      </w:r>
    </w:p>
    <w:p w14:paraId="27CB0D53" w14:textId="77777777" w:rsidR="00D65DA6" w:rsidRPr="002870E6" w:rsidRDefault="00D65DA6" w:rsidP="00D65DA6">
      <w:pPr>
        <w:pStyle w:val="ListParagraph"/>
        <w:numPr>
          <w:ilvl w:val="1"/>
          <w:numId w:val="4"/>
        </w:numPr>
        <w:jc w:val="both"/>
        <w:rPr>
          <w:rFonts w:cs="Arial"/>
          <w:sz w:val="24"/>
          <w:szCs w:val="24"/>
        </w:rPr>
      </w:pPr>
      <w:r w:rsidRPr="002870E6">
        <w:rPr>
          <w:rFonts w:cs="Arial"/>
          <w:sz w:val="24"/>
          <w:szCs w:val="24"/>
        </w:rPr>
        <w:t>Their packed lunch</w:t>
      </w:r>
    </w:p>
    <w:p w14:paraId="33CAF0A3" w14:textId="77777777" w:rsidR="00D65DA6" w:rsidRPr="002870E6" w:rsidRDefault="00D65DA6" w:rsidP="00D65DA6">
      <w:pPr>
        <w:pStyle w:val="ListParagraph"/>
        <w:numPr>
          <w:ilvl w:val="1"/>
          <w:numId w:val="4"/>
        </w:numPr>
        <w:jc w:val="both"/>
        <w:rPr>
          <w:rFonts w:cs="Arial"/>
          <w:sz w:val="24"/>
          <w:szCs w:val="24"/>
        </w:rPr>
      </w:pPr>
      <w:r w:rsidRPr="002870E6">
        <w:rPr>
          <w:rFonts w:cs="Arial"/>
          <w:sz w:val="24"/>
          <w:szCs w:val="24"/>
        </w:rPr>
        <w:t>Emergency contact details for the children in their group</w:t>
      </w:r>
    </w:p>
    <w:p w14:paraId="0B7E5BA2" w14:textId="77777777" w:rsidR="00D65DA6" w:rsidRPr="002870E6" w:rsidRDefault="00D65DA6" w:rsidP="00D65DA6">
      <w:pPr>
        <w:pStyle w:val="ListParagraph"/>
        <w:numPr>
          <w:ilvl w:val="1"/>
          <w:numId w:val="4"/>
        </w:numPr>
        <w:jc w:val="both"/>
        <w:rPr>
          <w:rFonts w:cs="Arial"/>
          <w:sz w:val="24"/>
          <w:szCs w:val="24"/>
        </w:rPr>
      </w:pPr>
      <w:r w:rsidRPr="002870E6">
        <w:rPr>
          <w:rFonts w:cs="Arial"/>
          <w:sz w:val="24"/>
          <w:szCs w:val="24"/>
        </w:rPr>
        <w:lastRenderedPageBreak/>
        <w:t>Any additional resources provided by the class teacher</w:t>
      </w:r>
    </w:p>
    <w:p w14:paraId="098E1518" w14:textId="77777777"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 xml:space="preserve">If the trip involves a coach then the class teacher will ensure adults know where they should be positioned on the coach. Each adult is then responsible for ensuring that their children have their seatbelt fastened correctly and that bags are stored correctly. They should also seek the advice of a class teacher if any children in their group become unwell If the trip involves walking, the class teacher will provide guidance as to where the adult should position themselves to best safeguard the children from traffic and other risks identified within the risk assessment. </w:t>
      </w:r>
    </w:p>
    <w:p w14:paraId="2ACBF8E3" w14:textId="77777777"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 xml:space="preserve">While on the trip it is the adult’s responsibility to manage the behaviour and safety of their own allocated group. This includes all elements of the day, including lunchtimes. If any adult has difficulty in doing this then they should immediately refer to the class teacher. The class expectations for behaviour and conduct should be maintained at all times, following the school behaviour code. </w:t>
      </w:r>
    </w:p>
    <w:p w14:paraId="6E17D4A9" w14:textId="77777777"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 xml:space="preserve">While on the trip it is the adult’s responsibility to maximise the learning opportunities of all children within their allocated group. This includes sensitive interaction to encourage all children to engage in learning activities. </w:t>
      </w:r>
    </w:p>
    <w:p w14:paraId="23463A14" w14:textId="77777777"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 xml:space="preserve">While on the trip, if children fall unwell or have an accident, this should be reported to the class teacher/ nearest school first aider who can decide on any follow treatment which may be necessary. If the class teacher/ first aider is not in a similar location, then the adult should phone the class teacher using their relevant contact details which will have been provided. </w:t>
      </w:r>
    </w:p>
    <w:p w14:paraId="582ECD48" w14:textId="77777777" w:rsidR="00D65DA6" w:rsidRPr="002870E6" w:rsidRDefault="00D65DA6" w:rsidP="00D65DA6">
      <w:pPr>
        <w:pStyle w:val="ListParagraph"/>
        <w:numPr>
          <w:ilvl w:val="0"/>
          <w:numId w:val="4"/>
        </w:numPr>
        <w:jc w:val="both"/>
        <w:rPr>
          <w:rFonts w:cs="Arial"/>
          <w:sz w:val="24"/>
          <w:szCs w:val="24"/>
        </w:rPr>
      </w:pPr>
      <w:r w:rsidRPr="002870E6">
        <w:rPr>
          <w:rFonts w:cs="Arial"/>
          <w:sz w:val="24"/>
          <w:szCs w:val="24"/>
        </w:rPr>
        <w:t>The advice of teachers will be followed at all times and the schedule for the day will be adhered to, unless advised otherwise by the class teacher.</w:t>
      </w:r>
    </w:p>
    <w:p w14:paraId="16862FF4" w14:textId="77777777" w:rsidR="00D65DA6" w:rsidRPr="002870E6" w:rsidRDefault="00D65DA6" w:rsidP="00D65DA6">
      <w:pPr>
        <w:jc w:val="both"/>
        <w:rPr>
          <w:rFonts w:cs="Arial"/>
          <w:sz w:val="24"/>
          <w:szCs w:val="24"/>
        </w:rPr>
      </w:pPr>
      <w:r w:rsidRPr="002870E6">
        <w:rPr>
          <w:rFonts w:cs="Arial"/>
          <w:sz w:val="24"/>
          <w:szCs w:val="24"/>
        </w:rPr>
        <w:t xml:space="preserve">Specific further guidance is outline below: </w:t>
      </w:r>
    </w:p>
    <w:tbl>
      <w:tblPr>
        <w:tblStyle w:val="TableGrid"/>
        <w:tblW w:w="0" w:type="auto"/>
        <w:tblLook w:val="04A0" w:firstRow="1" w:lastRow="0" w:firstColumn="1" w:lastColumn="0" w:noHBand="0" w:noVBand="1"/>
      </w:tblPr>
      <w:tblGrid>
        <w:gridCol w:w="9016"/>
      </w:tblGrid>
      <w:tr w:rsidR="00D65DA6" w:rsidRPr="002870E6" w14:paraId="255232FB" w14:textId="77777777" w:rsidTr="008A1711">
        <w:tc>
          <w:tcPr>
            <w:tcW w:w="9242" w:type="dxa"/>
          </w:tcPr>
          <w:p w14:paraId="34EA7397" w14:textId="77777777" w:rsidR="00D65DA6" w:rsidRPr="002870E6" w:rsidRDefault="00D65DA6" w:rsidP="008A1711">
            <w:pPr>
              <w:jc w:val="both"/>
              <w:rPr>
                <w:rFonts w:cs="Arial"/>
                <w:sz w:val="24"/>
                <w:szCs w:val="24"/>
              </w:rPr>
            </w:pPr>
          </w:p>
          <w:p w14:paraId="21613A6E" w14:textId="77777777" w:rsidR="00D65DA6" w:rsidRPr="002870E6" w:rsidRDefault="00D65DA6" w:rsidP="008A1711">
            <w:pPr>
              <w:jc w:val="both"/>
              <w:rPr>
                <w:rFonts w:cs="Arial"/>
                <w:sz w:val="24"/>
                <w:szCs w:val="24"/>
              </w:rPr>
            </w:pPr>
          </w:p>
          <w:p w14:paraId="2A0B47E2" w14:textId="77777777" w:rsidR="00D65DA6" w:rsidRPr="002870E6" w:rsidRDefault="00D65DA6" w:rsidP="008A1711">
            <w:pPr>
              <w:jc w:val="both"/>
              <w:rPr>
                <w:rFonts w:cs="Arial"/>
                <w:sz w:val="24"/>
                <w:szCs w:val="24"/>
              </w:rPr>
            </w:pPr>
          </w:p>
          <w:p w14:paraId="0DD16C3E" w14:textId="77777777" w:rsidR="00D65DA6" w:rsidRPr="002870E6" w:rsidRDefault="00D65DA6" w:rsidP="008A1711">
            <w:pPr>
              <w:jc w:val="both"/>
              <w:rPr>
                <w:rFonts w:cs="Arial"/>
                <w:sz w:val="24"/>
                <w:szCs w:val="24"/>
              </w:rPr>
            </w:pPr>
          </w:p>
          <w:p w14:paraId="36323069" w14:textId="77777777" w:rsidR="00D65DA6" w:rsidRPr="002870E6" w:rsidRDefault="00D65DA6" w:rsidP="008A1711">
            <w:pPr>
              <w:jc w:val="both"/>
              <w:rPr>
                <w:rFonts w:cs="Arial"/>
                <w:sz w:val="24"/>
                <w:szCs w:val="24"/>
              </w:rPr>
            </w:pPr>
          </w:p>
          <w:p w14:paraId="3E77F43A" w14:textId="77777777" w:rsidR="00D65DA6" w:rsidRPr="002870E6" w:rsidRDefault="00D65DA6" w:rsidP="008A1711">
            <w:pPr>
              <w:jc w:val="both"/>
              <w:rPr>
                <w:rFonts w:cs="Arial"/>
                <w:sz w:val="24"/>
                <w:szCs w:val="24"/>
              </w:rPr>
            </w:pPr>
          </w:p>
          <w:p w14:paraId="1AE124DF" w14:textId="77777777" w:rsidR="00D65DA6" w:rsidRPr="002870E6" w:rsidRDefault="00D65DA6" w:rsidP="008A1711">
            <w:pPr>
              <w:jc w:val="both"/>
              <w:rPr>
                <w:rFonts w:cs="Arial"/>
                <w:sz w:val="24"/>
                <w:szCs w:val="24"/>
              </w:rPr>
            </w:pPr>
          </w:p>
          <w:p w14:paraId="4A5043A5" w14:textId="77777777" w:rsidR="00D65DA6" w:rsidRPr="002870E6" w:rsidRDefault="00D65DA6" w:rsidP="008A1711">
            <w:pPr>
              <w:jc w:val="both"/>
              <w:rPr>
                <w:rFonts w:cs="Arial"/>
                <w:sz w:val="24"/>
                <w:szCs w:val="24"/>
              </w:rPr>
            </w:pPr>
          </w:p>
          <w:p w14:paraId="043FF978" w14:textId="77777777" w:rsidR="00D65DA6" w:rsidRPr="002870E6" w:rsidRDefault="00D65DA6" w:rsidP="008A1711">
            <w:pPr>
              <w:jc w:val="both"/>
              <w:rPr>
                <w:rFonts w:cs="Arial"/>
                <w:sz w:val="24"/>
                <w:szCs w:val="24"/>
              </w:rPr>
            </w:pPr>
          </w:p>
        </w:tc>
      </w:tr>
    </w:tbl>
    <w:p w14:paraId="75259088" w14:textId="77777777" w:rsidR="00F3137E" w:rsidRPr="00F3137E" w:rsidRDefault="00F3137E" w:rsidP="00D65DA6">
      <w:pPr>
        <w:jc w:val="both"/>
        <w:rPr>
          <w:rFonts w:cs="Arial"/>
          <w:szCs w:val="24"/>
        </w:rPr>
      </w:pPr>
    </w:p>
    <w:p w14:paraId="5D7A9E79" w14:textId="527BDEF7" w:rsidR="00D65DA6" w:rsidRPr="002870E6" w:rsidRDefault="00D65DA6" w:rsidP="00D65DA6">
      <w:pPr>
        <w:jc w:val="both"/>
        <w:rPr>
          <w:rFonts w:cs="Arial"/>
          <w:sz w:val="24"/>
          <w:szCs w:val="24"/>
        </w:rPr>
      </w:pPr>
      <w:r w:rsidRPr="002870E6">
        <w:rPr>
          <w:rFonts w:cs="Arial"/>
          <w:sz w:val="24"/>
          <w:szCs w:val="24"/>
        </w:rPr>
        <w:t xml:space="preserve">Name </w:t>
      </w:r>
      <w:r w:rsidR="00F3137E">
        <w:rPr>
          <w:rFonts w:cs="Arial"/>
          <w:sz w:val="24"/>
          <w:szCs w:val="24"/>
        </w:rPr>
        <w:t>of volunteer</w:t>
      </w:r>
      <w:r w:rsidRPr="002870E6">
        <w:rPr>
          <w:rFonts w:cs="Arial"/>
          <w:sz w:val="24"/>
          <w:szCs w:val="24"/>
        </w:rPr>
        <w:t>:</w:t>
      </w:r>
    </w:p>
    <w:p w14:paraId="601E584D" w14:textId="1B49FCAB" w:rsidR="00D65DA6" w:rsidRPr="002870E6" w:rsidRDefault="00D65DA6" w:rsidP="00D65DA6">
      <w:pPr>
        <w:jc w:val="both"/>
        <w:rPr>
          <w:rFonts w:cs="Arial"/>
          <w:sz w:val="24"/>
          <w:szCs w:val="24"/>
        </w:rPr>
      </w:pPr>
      <w:r w:rsidRPr="002870E6">
        <w:rPr>
          <w:rFonts w:cs="Arial"/>
          <w:sz w:val="24"/>
          <w:szCs w:val="24"/>
        </w:rPr>
        <w:t xml:space="preserve">I have had the guidance above explained to me. I understand the guidance and that this should be followed at all times when on a school trip. </w:t>
      </w:r>
    </w:p>
    <w:p w14:paraId="072E69D4" w14:textId="01FFEEE1" w:rsidR="00D65DA6" w:rsidRPr="002870E6" w:rsidRDefault="00D65DA6" w:rsidP="00D65DA6">
      <w:pPr>
        <w:jc w:val="both"/>
        <w:rPr>
          <w:rFonts w:cs="Arial"/>
          <w:sz w:val="24"/>
          <w:szCs w:val="24"/>
        </w:rPr>
      </w:pPr>
      <w:r w:rsidRPr="002870E6">
        <w:rPr>
          <w:rFonts w:cs="Arial"/>
          <w:sz w:val="24"/>
          <w:szCs w:val="24"/>
        </w:rPr>
        <w:t>Signed: …………………………………………</w:t>
      </w:r>
      <w:r w:rsidR="00F3137E">
        <w:rPr>
          <w:rFonts w:cs="Arial"/>
          <w:sz w:val="24"/>
          <w:szCs w:val="24"/>
        </w:rPr>
        <w:t>……….</w:t>
      </w:r>
    </w:p>
    <w:p w14:paraId="12DCEAC8" w14:textId="5BD8A321" w:rsidR="00E07E0C" w:rsidRPr="00075743" w:rsidRDefault="00D65DA6" w:rsidP="00075743">
      <w:pPr>
        <w:jc w:val="both"/>
        <w:rPr>
          <w:rFonts w:cs="Arial"/>
          <w:sz w:val="24"/>
          <w:szCs w:val="24"/>
        </w:rPr>
      </w:pPr>
      <w:r w:rsidRPr="002870E6">
        <w:rPr>
          <w:rFonts w:cs="Arial"/>
          <w:sz w:val="24"/>
          <w:szCs w:val="24"/>
        </w:rPr>
        <w:t>Date: …………………………………………………</w:t>
      </w:r>
      <w:proofErr w:type="gramStart"/>
      <w:r w:rsidRPr="002870E6">
        <w:rPr>
          <w:rFonts w:cs="Arial"/>
          <w:sz w:val="24"/>
          <w:szCs w:val="24"/>
        </w:rPr>
        <w:t>…..</w:t>
      </w:r>
      <w:proofErr w:type="gramEnd"/>
    </w:p>
    <w:sectPr w:rsidR="00E07E0C" w:rsidRPr="00075743" w:rsidSect="002870E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03127"/>
    <w:multiLevelType w:val="hybridMultilevel"/>
    <w:tmpl w:val="29DC4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8D5E94"/>
    <w:multiLevelType w:val="hybridMultilevel"/>
    <w:tmpl w:val="F788DB0E"/>
    <w:lvl w:ilvl="0" w:tplc="F2C290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7C7FC2"/>
    <w:multiLevelType w:val="hybridMultilevel"/>
    <w:tmpl w:val="45808E5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1F4E09"/>
    <w:multiLevelType w:val="hybridMultilevel"/>
    <w:tmpl w:val="F3FA5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EB5"/>
    <w:rsid w:val="0006664A"/>
    <w:rsid w:val="00075743"/>
    <w:rsid w:val="000D0DE2"/>
    <w:rsid w:val="001306C4"/>
    <w:rsid w:val="00144FBA"/>
    <w:rsid w:val="001E7C54"/>
    <w:rsid w:val="002016AE"/>
    <w:rsid w:val="002870E6"/>
    <w:rsid w:val="0029596C"/>
    <w:rsid w:val="00301536"/>
    <w:rsid w:val="00332A6E"/>
    <w:rsid w:val="00343EB5"/>
    <w:rsid w:val="004A7D23"/>
    <w:rsid w:val="005331DF"/>
    <w:rsid w:val="005B2583"/>
    <w:rsid w:val="006B566A"/>
    <w:rsid w:val="006C5999"/>
    <w:rsid w:val="00750773"/>
    <w:rsid w:val="007D0867"/>
    <w:rsid w:val="008E208A"/>
    <w:rsid w:val="00912AE5"/>
    <w:rsid w:val="0094070A"/>
    <w:rsid w:val="009F343A"/>
    <w:rsid w:val="00A20920"/>
    <w:rsid w:val="00A9473F"/>
    <w:rsid w:val="00BC5FFF"/>
    <w:rsid w:val="00CA1D95"/>
    <w:rsid w:val="00D65DA6"/>
    <w:rsid w:val="00D77689"/>
    <w:rsid w:val="00E07E0C"/>
    <w:rsid w:val="00E168A5"/>
    <w:rsid w:val="00F31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4757CE"/>
  <w15:docId w15:val="{44F6B98A-5796-49EB-8705-74A312CE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6C5999"/>
    <w:pPr>
      <w:keepNext/>
      <w:spacing w:after="0" w:line="240" w:lineRule="auto"/>
      <w:jc w:val="center"/>
      <w:outlineLvl w:val="1"/>
    </w:pPr>
    <w:rPr>
      <w:rFonts w:ascii="Comic Sans MS" w:eastAsia="Times New Roman" w:hAnsi="Comic Sans MS" w:cs="Times New Roman"/>
      <w:b/>
      <w:bCs/>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EB5"/>
    <w:pPr>
      <w:ind w:left="720"/>
      <w:contextualSpacing/>
    </w:pPr>
  </w:style>
  <w:style w:type="character" w:customStyle="1" w:styleId="Heading2Char">
    <w:name w:val="Heading 2 Char"/>
    <w:basedOn w:val="DefaultParagraphFont"/>
    <w:link w:val="Heading2"/>
    <w:rsid w:val="006C5999"/>
    <w:rPr>
      <w:rFonts w:ascii="Comic Sans MS" w:eastAsia="Times New Roman" w:hAnsi="Comic Sans MS" w:cs="Times New Roman"/>
      <w:b/>
      <w:bCs/>
      <w:i/>
      <w:iCs/>
      <w:sz w:val="28"/>
      <w:szCs w:val="24"/>
    </w:rPr>
  </w:style>
  <w:style w:type="table" w:styleId="TableGrid">
    <w:name w:val="Table Grid"/>
    <w:basedOn w:val="TableNormal"/>
    <w:uiPriority w:val="59"/>
    <w:rsid w:val="00D65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16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6AE"/>
    <w:rPr>
      <w:rFonts w:ascii="Segoe UI" w:hAnsi="Segoe UI" w:cs="Segoe UI"/>
      <w:sz w:val="18"/>
      <w:szCs w:val="18"/>
    </w:rPr>
  </w:style>
  <w:style w:type="character" w:styleId="Hyperlink">
    <w:name w:val="Hyperlink"/>
    <w:basedOn w:val="DefaultParagraphFont"/>
    <w:uiPriority w:val="99"/>
    <w:unhideWhenUsed/>
    <w:rsid w:val="00BC5FFF"/>
    <w:rPr>
      <w:color w:val="0000FF"/>
      <w:u w:val="single"/>
    </w:rPr>
  </w:style>
  <w:style w:type="paragraph" w:styleId="NoSpacing">
    <w:name w:val="No Spacing"/>
    <w:uiPriority w:val="1"/>
    <w:qFormat/>
    <w:rsid w:val="00CA1D95"/>
    <w:pPr>
      <w:spacing w:after="0" w:line="240" w:lineRule="auto"/>
    </w:pPr>
  </w:style>
  <w:style w:type="character" w:styleId="UnresolvedMention">
    <w:name w:val="Unresolved Mention"/>
    <w:basedOn w:val="DefaultParagraphFont"/>
    <w:uiPriority w:val="99"/>
    <w:semiHidden/>
    <w:unhideWhenUsed/>
    <w:rsid w:val="00E168A5"/>
    <w:rPr>
      <w:color w:val="605E5C"/>
      <w:shd w:val="clear" w:color="auto" w:fill="E1DFDD"/>
    </w:rPr>
  </w:style>
  <w:style w:type="paragraph" w:customStyle="1" w:styleId="3Policytitle">
    <w:name w:val="3 Policy title"/>
    <w:basedOn w:val="Normal"/>
    <w:qFormat/>
    <w:rsid w:val="008E208A"/>
    <w:pPr>
      <w:spacing w:after="120" w:line="240" w:lineRule="auto"/>
    </w:pPr>
    <w:rPr>
      <w:rFonts w:ascii="Arial" w:eastAsia="MS Mincho" w:hAnsi="Arial"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87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665520/Teachers__Standar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DD418A868CEC43BFD269CF0AEDF455" ma:contentTypeVersion="18" ma:contentTypeDescription="Create a new document." ma:contentTypeScope="" ma:versionID="224685fbe48e238b8e0313d15b1043c6">
  <xsd:schema xmlns:xsd="http://www.w3.org/2001/XMLSchema" xmlns:xs="http://www.w3.org/2001/XMLSchema" xmlns:p="http://schemas.microsoft.com/office/2006/metadata/properties" xmlns:ns2="5d400b23-c6d5-4382-af6e-35f79ca5420b" xmlns:ns3="16f13237-2120-4ee6-8943-1dc87a4955f2" targetNamespace="http://schemas.microsoft.com/office/2006/metadata/properties" ma:root="true" ma:fieldsID="36497382dc93f0eb17c4ab9ecccdc7bc" ns2:_="" ns3:_="">
    <xsd:import namespace="5d400b23-c6d5-4382-af6e-35f79ca5420b"/>
    <xsd:import namespace="16f13237-2120-4ee6-8943-1dc87a4955f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400b23-c6d5-4382-af6e-35f79ca542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9afdf7f-8063-4354-9eca-d044d6dc19f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f13237-2120-4ee6-8943-1dc87a4955f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a26eb3e-4c88-4355-8745-3936bbfd1500}" ma:internalName="TaxCatchAll" ma:showField="CatchAllData" ma:web="16f13237-2120-4ee6-8943-1dc87a4955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f13237-2120-4ee6-8943-1dc87a4955f2" xsi:nil="true"/>
    <lcf76f155ced4ddcb4097134ff3c332f xmlns="5d400b23-c6d5-4382-af6e-35f79ca5420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1F8FC7-B00C-4D87-8A11-D9DDFBD5AF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400b23-c6d5-4382-af6e-35f79ca5420b"/>
    <ds:schemaRef ds:uri="16f13237-2120-4ee6-8943-1dc87a495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436A15-98A2-4540-805A-524D52D3D5AB}">
  <ds:schemaRefs>
    <ds:schemaRef ds:uri="http://purl.org/dc/terms/"/>
    <ds:schemaRef ds:uri="http://purl.org/dc/elements/1.1/"/>
    <ds:schemaRef ds:uri="55f02c55-74bc-4912-b0d0-4bfb6edbfab1"/>
    <ds:schemaRef ds:uri="http://schemas.microsoft.com/office/infopath/2007/PartnerControls"/>
    <ds:schemaRef ds:uri="http://schemas.openxmlformats.org/package/2006/metadata/core-properties"/>
    <ds:schemaRef ds:uri="0701ce0f-46c2-47f8-8e01-9cc7a40c04bb"/>
    <ds:schemaRef ds:uri="http://schemas.microsoft.com/office/2006/documentManagement/types"/>
    <ds:schemaRef ds:uri="4caa7457-9c78-44fd-9149-a7213f83d5e9"/>
    <ds:schemaRef ds:uri="http://schemas.microsoft.com/office/2006/metadata/properties"/>
    <ds:schemaRef ds:uri="http://www.w3.org/XML/1998/namespace"/>
    <ds:schemaRef ds:uri="http://purl.org/dc/dcmitype/"/>
    <ds:schemaRef ds:uri="16f13237-2120-4ee6-8943-1dc87a4955f2"/>
    <ds:schemaRef ds:uri="5d400b23-c6d5-4382-af6e-35f79ca5420b"/>
  </ds:schemaRefs>
</ds:datastoreItem>
</file>

<file path=customXml/itemProps3.xml><?xml version="1.0" encoding="utf-8"?>
<ds:datastoreItem xmlns:ds="http://schemas.openxmlformats.org/officeDocument/2006/customXml" ds:itemID="{5039FA07-F581-41F6-B852-6C201BC668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1356</Words>
  <Characters>7731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Andrews Dan</cp:lastModifiedBy>
  <cp:revision>2</cp:revision>
  <cp:lastPrinted>2023-10-10T11:13:00Z</cp:lastPrinted>
  <dcterms:created xsi:type="dcterms:W3CDTF">2026-01-28T09:26:00Z</dcterms:created>
  <dcterms:modified xsi:type="dcterms:W3CDTF">2026-01-28T09:26:00Z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0x0101006CDD418A868CEC43BFD269CF0AEDF455</vt:lpwstr>
  </property>
</Properties>
</file>